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6A" w:rsidRPr="00F87973" w:rsidRDefault="00AE44E3" w:rsidP="00283078">
      <w:pPr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Корпоративный К</w:t>
      </w:r>
      <w:r w:rsidR="00F50C14" w:rsidRPr="00F87973">
        <w:rPr>
          <w:rFonts w:ascii="Arial" w:hAnsi="Arial" w:cs="Arial"/>
          <w:sz w:val="23"/>
          <w:szCs w:val="23"/>
        </w:rPr>
        <w:t>одекс</w:t>
      </w:r>
      <w:r w:rsidR="008F0D6A" w:rsidRPr="00F87973">
        <w:rPr>
          <w:rFonts w:ascii="Arial" w:hAnsi="Arial" w:cs="Arial"/>
          <w:sz w:val="23"/>
          <w:szCs w:val="23"/>
        </w:rPr>
        <w:t xml:space="preserve"> </w:t>
      </w:r>
      <w:r w:rsidR="008E6F31" w:rsidRPr="00F87973">
        <w:rPr>
          <w:rFonts w:ascii="Arial" w:hAnsi="Arial" w:cs="Arial"/>
          <w:sz w:val="23"/>
          <w:szCs w:val="23"/>
        </w:rPr>
        <w:t>утвержден Президиумом</w:t>
      </w:r>
    </w:p>
    <w:p w:rsidR="008F0D6A" w:rsidRPr="00F87973" w:rsidRDefault="008E6F31" w:rsidP="0028307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973">
        <w:rPr>
          <w:rFonts w:ascii="Arial" w:hAnsi="Arial" w:cs="Arial"/>
          <w:sz w:val="23"/>
          <w:szCs w:val="23"/>
        </w:rPr>
        <w:t>ОО «</w:t>
      </w:r>
      <w:r w:rsidR="008F0D6A" w:rsidRPr="00F87973">
        <w:rPr>
          <w:rFonts w:ascii="Arial" w:hAnsi="Arial" w:cs="Arial"/>
          <w:sz w:val="23"/>
          <w:szCs w:val="23"/>
        </w:rPr>
        <w:t>Харьковск</w:t>
      </w:r>
      <w:r w:rsidRPr="00F87973">
        <w:rPr>
          <w:rFonts w:ascii="Arial" w:hAnsi="Arial" w:cs="Arial"/>
          <w:sz w:val="23"/>
          <w:szCs w:val="23"/>
        </w:rPr>
        <w:t>ая</w:t>
      </w:r>
      <w:r w:rsidR="008F0D6A" w:rsidRPr="00F87973">
        <w:rPr>
          <w:rFonts w:ascii="Arial" w:hAnsi="Arial" w:cs="Arial"/>
          <w:sz w:val="23"/>
          <w:szCs w:val="23"/>
        </w:rPr>
        <w:t xml:space="preserve"> областн</w:t>
      </w:r>
      <w:r w:rsidRPr="00F87973">
        <w:rPr>
          <w:rFonts w:ascii="Arial" w:hAnsi="Arial" w:cs="Arial"/>
          <w:sz w:val="23"/>
          <w:szCs w:val="23"/>
        </w:rPr>
        <w:t>ая</w:t>
      </w:r>
      <w:r w:rsidR="008F0D6A" w:rsidRPr="00F87973">
        <w:rPr>
          <w:rFonts w:ascii="Arial" w:hAnsi="Arial" w:cs="Arial"/>
          <w:sz w:val="23"/>
          <w:szCs w:val="23"/>
        </w:rPr>
        <w:t xml:space="preserve"> федераци</w:t>
      </w:r>
      <w:r w:rsidRPr="00F87973">
        <w:rPr>
          <w:rFonts w:ascii="Arial" w:hAnsi="Arial" w:cs="Arial"/>
          <w:sz w:val="23"/>
          <w:szCs w:val="23"/>
        </w:rPr>
        <w:t>я</w:t>
      </w:r>
      <w:r w:rsidR="00F87973" w:rsidRPr="00F87973">
        <w:rPr>
          <w:rFonts w:ascii="Arial" w:hAnsi="Arial" w:cs="Arial"/>
          <w:sz w:val="23"/>
          <w:szCs w:val="23"/>
        </w:rPr>
        <w:t xml:space="preserve"> </w:t>
      </w:r>
      <w:r w:rsidRPr="00F87973">
        <w:rPr>
          <w:rFonts w:ascii="Arial" w:hAnsi="Arial" w:cs="Arial"/>
          <w:sz w:val="23"/>
          <w:szCs w:val="23"/>
        </w:rPr>
        <w:t>в</w:t>
      </w:r>
      <w:r w:rsidR="008F0D6A" w:rsidRPr="00F87973">
        <w:rPr>
          <w:rFonts w:ascii="Arial" w:hAnsi="Arial" w:cs="Arial"/>
          <w:sz w:val="23"/>
          <w:szCs w:val="23"/>
        </w:rPr>
        <w:t>оздухоплавания</w:t>
      </w:r>
      <w:r w:rsidRPr="00F87973">
        <w:rPr>
          <w:rFonts w:ascii="Arial" w:hAnsi="Arial" w:cs="Arial"/>
          <w:sz w:val="23"/>
          <w:szCs w:val="23"/>
        </w:rPr>
        <w:t>»</w:t>
      </w:r>
    </w:p>
    <w:p w:rsidR="008F0D6A" w:rsidRPr="00F87973" w:rsidRDefault="008F0D6A" w:rsidP="00283078">
      <w:pPr>
        <w:spacing w:line="240" w:lineRule="auto"/>
        <w:rPr>
          <w:rFonts w:ascii="Arial" w:hAnsi="Arial" w:cs="Arial"/>
          <w:sz w:val="23"/>
          <w:szCs w:val="23"/>
        </w:rPr>
      </w:pPr>
      <w:r w:rsidRPr="00F87973">
        <w:rPr>
          <w:rFonts w:ascii="Arial" w:hAnsi="Arial" w:cs="Arial"/>
          <w:sz w:val="23"/>
          <w:szCs w:val="23"/>
        </w:rPr>
        <w:t xml:space="preserve">Протокол № </w:t>
      </w:r>
      <w:r w:rsidR="006F7268">
        <w:rPr>
          <w:rFonts w:ascii="Arial" w:hAnsi="Arial" w:cs="Arial"/>
          <w:sz w:val="23"/>
          <w:szCs w:val="23"/>
        </w:rPr>
        <w:t>____</w:t>
      </w:r>
      <w:r w:rsidR="00E21B77">
        <w:rPr>
          <w:rFonts w:ascii="Arial" w:hAnsi="Arial" w:cs="Arial"/>
          <w:sz w:val="23"/>
          <w:szCs w:val="23"/>
        </w:rPr>
        <w:t xml:space="preserve"> </w:t>
      </w:r>
      <w:r w:rsidRPr="00F87973">
        <w:rPr>
          <w:rFonts w:ascii="Arial" w:hAnsi="Arial" w:cs="Arial"/>
          <w:sz w:val="23"/>
          <w:szCs w:val="23"/>
        </w:rPr>
        <w:t xml:space="preserve">от </w:t>
      </w:r>
      <w:r w:rsidR="006F7268">
        <w:rPr>
          <w:rFonts w:ascii="Arial" w:hAnsi="Arial" w:cs="Arial"/>
          <w:sz w:val="23"/>
          <w:szCs w:val="23"/>
        </w:rPr>
        <w:t>________________</w:t>
      </w:r>
      <w:r w:rsidR="00E21B77">
        <w:rPr>
          <w:rFonts w:ascii="Arial" w:hAnsi="Arial" w:cs="Arial"/>
          <w:sz w:val="23"/>
          <w:szCs w:val="23"/>
        </w:rPr>
        <w:t xml:space="preserve"> </w:t>
      </w:r>
      <w:r w:rsidRPr="00F87973">
        <w:rPr>
          <w:rFonts w:ascii="Arial" w:hAnsi="Arial" w:cs="Arial"/>
          <w:sz w:val="23"/>
          <w:szCs w:val="23"/>
        </w:rPr>
        <w:t>20</w:t>
      </w:r>
      <w:r w:rsidR="00F87973" w:rsidRPr="00F87973">
        <w:rPr>
          <w:rFonts w:ascii="Arial" w:hAnsi="Arial" w:cs="Arial"/>
          <w:sz w:val="23"/>
          <w:szCs w:val="23"/>
        </w:rPr>
        <w:t>21</w:t>
      </w:r>
      <w:r w:rsidRPr="00F87973">
        <w:rPr>
          <w:rFonts w:ascii="Arial" w:hAnsi="Arial" w:cs="Arial"/>
          <w:sz w:val="23"/>
          <w:szCs w:val="23"/>
        </w:rPr>
        <w:t>г.</w:t>
      </w:r>
    </w:p>
    <w:p w:rsidR="008F0D6A" w:rsidRPr="00F87973" w:rsidRDefault="00F87973" w:rsidP="0028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973">
        <w:rPr>
          <w:rFonts w:ascii="Arial" w:hAnsi="Arial" w:cs="Arial"/>
          <w:sz w:val="23"/>
          <w:szCs w:val="23"/>
        </w:rPr>
        <w:t xml:space="preserve">Президент </w:t>
      </w:r>
      <w:r w:rsidR="008F0D6A" w:rsidRPr="00F87973">
        <w:rPr>
          <w:rFonts w:ascii="Arial" w:hAnsi="Arial" w:cs="Arial"/>
          <w:sz w:val="23"/>
          <w:szCs w:val="23"/>
        </w:rPr>
        <w:t xml:space="preserve">___________________ </w:t>
      </w:r>
      <w:r w:rsidRPr="00F87973">
        <w:rPr>
          <w:rFonts w:ascii="Arial" w:hAnsi="Arial" w:cs="Arial"/>
          <w:sz w:val="23"/>
          <w:szCs w:val="23"/>
        </w:rPr>
        <w:t>Н.Н. Степанов</w:t>
      </w:r>
    </w:p>
    <w:p w:rsidR="0066152C" w:rsidRDefault="0066152C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b/>
          <w:bCs/>
          <w:color w:val="EB6719"/>
          <w:kern w:val="36"/>
          <w:sz w:val="28"/>
          <w:szCs w:val="28"/>
          <w:lang w:eastAsia="ru-RU"/>
        </w:rPr>
      </w:pPr>
    </w:p>
    <w:p w:rsidR="00E21B77" w:rsidRDefault="00E21B77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BE45DD" w:rsidRPr="00E21B77" w:rsidRDefault="00AE44E3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Корпоративный К</w:t>
      </w:r>
      <w:r w:rsidR="00BE45DD" w:rsidRPr="00E21B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одекс</w:t>
      </w:r>
    </w:p>
    <w:p w:rsidR="005F1176" w:rsidRPr="00E21B77" w:rsidRDefault="005F1176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21B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ОО «Харьковская областная федерация воздухоплавания»</w:t>
      </w:r>
    </w:p>
    <w:p w:rsidR="0066152C" w:rsidRDefault="0066152C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1B77" w:rsidRPr="00BE45DD" w:rsidRDefault="00E21B77" w:rsidP="005F1176">
      <w:pPr>
        <w:spacing w:after="0" w:line="405" w:lineRule="atLeast"/>
        <w:jc w:val="center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Pr="004B67C5" w:rsidRDefault="00BE45DD" w:rsidP="004B67C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67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Определение</w:t>
      </w:r>
    </w:p>
    <w:p w:rsidR="005F1176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Корпоративный Кодекс  – это свод основных морально-этических</w:t>
      </w:r>
      <w:r w:rsidR="005F1176" w:rsidRPr="000B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спортивных</w:t>
      </w:r>
      <w:r w:rsidR="000B0EF5" w:rsidRPr="000B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0B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деловых норм и принципов, которыми руководствуются </w:t>
      </w:r>
      <w:r w:rsidR="005F1176" w:rsidRPr="000B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ОО</w:t>
      </w:r>
      <w:r w:rsidR="005F1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«Харьковская областная федерация воздухоплавания» (далее Федерация)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Именно на них основывается понимание того, кто мы есть, как нам себя вести, к чему нам следует стремиться. </w:t>
      </w:r>
    </w:p>
    <w:p w:rsidR="003132E9" w:rsidRDefault="003132E9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Pr="004B67C5" w:rsidRDefault="00BE45DD" w:rsidP="004B67C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67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 и задачи Корпоративного Кодекса</w:t>
      </w:r>
    </w:p>
    <w:p w:rsidR="004A62EB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Корпоративного Кодекса – закреп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ление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приняты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едины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норм и ключевы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принцип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 и поведения, направленны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повышение стабильности и эффективности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 Федерации, </w:t>
      </w:r>
      <w:r w:rsidR="002B77C6" w:rsidRP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защита интересов </w:t>
      </w:r>
      <w:r w:rsidR="00283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ее 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членов, </w:t>
      </w:r>
      <w:r w:rsidR="002B77C6" w:rsidRP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клиентов, деловых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 w:rsidR="002B77C6" w:rsidRP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артнеров</w:t>
      </w:r>
      <w:r w:rsidR="002B77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Федерации.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Корпоративного Кодекса: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закрепление Миссии и Корпоративных ценностей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D343F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1D343F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 </w:t>
      </w:r>
      <w:r w:rsidR="001D343F" w:rsidRP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стандартов и правил поведения</w:t>
      </w:r>
      <w:r w:rsidR="001D343F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 </w:t>
      </w:r>
      <w:r w:rsid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="001D343F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="001D343F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 </w:t>
      </w:r>
      <w:r w:rsidR="001D343F" w:rsidRP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внутри компании, так </w:t>
      </w:r>
      <w:r w:rsidR="001D343F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и</w:t>
      </w:r>
      <w:r w:rsidR="001D343F" w:rsidRP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снаружи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развитие корпоративной культуры</w:t>
      </w:r>
      <w:r w:rsid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ориентация </w:t>
      </w:r>
      <w:r w:rsid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D3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Федерации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единые корпоративные цели, повышение корпоративной идентичнос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ти;</w:t>
      </w:r>
    </w:p>
    <w:p w:rsidR="001D343F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="00D5672A" w:rsidRPr="00D567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правил взаимодействия по отношению к членам, партнерам, клиентам, государственным органам, </w:t>
      </w:r>
      <w:r w:rsidR="00283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органам местного самоуправления, </w:t>
      </w:r>
      <w:r w:rsidR="00D5672A" w:rsidRPr="00D567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конкурентам, общественности, средс</w:t>
      </w:r>
      <w:r w:rsidR="00D824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твам массовой информации и т.д.</w:t>
      </w:r>
    </w:p>
    <w:p w:rsidR="00283078" w:rsidRDefault="00283078" w:rsidP="002830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83078" w:rsidRPr="00BE45DD" w:rsidRDefault="00283078" w:rsidP="00283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Сфера применения Корпоративного Кодекса</w:t>
      </w:r>
    </w:p>
    <w:p w:rsidR="00283078" w:rsidRPr="00BE45DD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Настоящий Кодекс разработан на основе общепризнанных принципов и норм международного права, законодательства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Украины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правил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спортивного и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делового взаимодействи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принятых в мировом сообществе.</w:t>
      </w:r>
    </w:p>
    <w:p w:rsidR="00283078" w:rsidRPr="00BE45DD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настоящем Кодексе описываются основные принципы взаимодействия руководства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правила поведения, требования 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стороны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83078" w:rsidRPr="00BE45DD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Данные правила являются сводом Корпоративных принципов, подтверждающих приверженность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правилам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спортивной и деловой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этики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законности.</w:t>
      </w:r>
    </w:p>
    <w:p w:rsidR="00283078" w:rsidRPr="00BE45DD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Принципы и нормы, изложенные в настоящем Корпоративном Кодексе, обязательны для всех без исключения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независимо от уровня занимаемой ими должности. </w:t>
      </w:r>
    </w:p>
    <w:p w:rsidR="00283078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Строгое соблюдение установленных правил и приверженность корпоративным ценностям являются залогом успеха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283078" w:rsidRDefault="00283078" w:rsidP="002830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83078" w:rsidRPr="00BE45DD" w:rsidRDefault="00283078" w:rsidP="00283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Миссия</w:t>
      </w:r>
      <w:r w:rsidR="005742B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Федерации</w:t>
      </w:r>
    </w:p>
    <w:p w:rsidR="00283078" w:rsidRPr="00BE45DD" w:rsidRDefault="00283078" w:rsidP="002830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Миссия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83078" w:rsidRDefault="00283078" w:rsidP="002830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Создавать условия </w:t>
      </w:r>
      <w:r w:rsidRPr="001F1D38">
        <w:rPr>
          <w:rFonts w:ascii="Arial" w:eastAsia="Times New Roman" w:hAnsi="Arial" w:cs="Arial"/>
          <w:sz w:val="23"/>
          <w:szCs w:val="23"/>
          <w:lang w:eastAsia="ru-RU"/>
        </w:rPr>
        <w:t xml:space="preserve">для </w:t>
      </w:r>
      <w:r w:rsidRPr="0054114C">
        <w:rPr>
          <w:rFonts w:ascii="Arial" w:hAnsi="Arial" w:cs="Arial"/>
          <w:sz w:val="23"/>
          <w:szCs w:val="23"/>
          <w:shd w:val="clear" w:color="auto" w:fill="FFFFFF"/>
        </w:rPr>
        <w:t>развития воздухоплавания в Украине</w:t>
      </w:r>
      <w:r w:rsidRPr="00541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3132E9" w:rsidRPr="00BE45DD" w:rsidRDefault="003132E9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Pr="00BE45DD" w:rsidRDefault="0066152C" w:rsidP="00BE4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5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Корпоративные ц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енности </w:t>
      </w:r>
      <w:r w:rsidR="00E521E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Федерации</w:t>
      </w:r>
    </w:p>
    <w:p w:rsidR="00BE45DD" w:rsidRPr="00BE45DD" w:rsidRDefault="0066152C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Развитие и рост: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Постоянное совершенствование, поиск новых направлений и развитие 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45DD" w:rsidRPr="00BE45DD" w:rsidRDefault="0066152C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Честность и п</w:t>
      </w:r>
      <w:r w:rsidR="00BE45DD"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розрачность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Честность по отношению к 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партнерам, прозрачность в отношениях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942F1" w:rsidRDefault="00BE45DD" w:rsidP="00BE45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Гражданская позиция, социальная ответственность</w:t>
      </w:r>
      <w:r w:rsidR="0066152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</w:t>
      </w: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живем и 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осуществляем свою деятельность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Украине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гордимся этим. Мы отдаем себе отчет, что люб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обязан</w:t>
      </w:r>
      <w:r w:rsidR="00E52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отдавать, развивать себя и других. Мы поддерживаем социально важные инициативы, помогаем нуждающимся и миру вокруг. Развиваясь</w:t>
      </w:r>
      <w:r w:rsidR="009777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сама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9777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развивая своих членов и партнеров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777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способствует росту общественного благосостояния, улучшению качества жизни в нашей стране.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Вера в людей</w:t>
      </w:r>
      <w:r w:rsidR="0066152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Вера в команду, вера в целенаправленное совместное развитие</w:t>
      </w:r>
      <w:r w:rsidR="004B67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Гармония с природой и окружающей средой</w:t>
      </w:r>
      <w:r w:rsidR="0066152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Признание необходимости содействия натуральным процессам окружающей среды, в поощрении экологической чистоты процессов</w:t>
      </w:r>
      <w:r w:rsidR="009777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воздухоплавания.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Последовательность в </w:t>
      </w:r>
      <w:r w:rsidR="0066152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</w:t>
      </w:r>
      <w:r w:rsidRPr="00BE45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ействиях:</w:t>
      </w:r>
    </w:p>
    <w:p w:rsid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Держим слово, делаем то, что говорим.</w:t>
      </w:r>
    </w:p>
    <w:p w:rsidR="0062286A" w:rsidRDefault="0062286A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13C9" w:rsidRDefault="00B113C9" w:rsidP="004B6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 деятельности и задачи</w:t>
      </w:r>
      <w:r w:rsidR="005742B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Федерации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 деятельности Федерации является удовлетворение и защита законных, спортивных и других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интересов ее членов, направленных на содействие развитию </w:t>
      </w:r>
      <w:r w:rsidR="005742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воздухоплавания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материальн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й, социальн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й, правовой защите и поддержк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членов, организаций,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ведущих спортсменов, тренеров, судей, авиационно-технических специалистов.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достижения поставленной цели </w:t>
      </w:r>
      <w:r w:rsidR="005742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деятельности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 в установленном порядке решаются следующие задачи: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содействия развитию воздухоплавания, как технического вида спорта;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популяризация воздухоплавания среди молодежи как здорового активного отдыха;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созданию и функционированию школы пилотов воздухоплавания;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развитию других авиационно-технических видов спорта;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научным исследованиям в области создания новых видов воздухоплавательной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авиационной техники;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организации подготовки специалистов по эксплуатации и обслуживанию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воздухоплавательной и другой аналогичной авиатехники;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участие в организации и проведении демонстрационных полетов;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содействие привлечению воздухоплавателей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участия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культурно-массовых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мероприятиях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которые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проводятся в </w:t>
      </w:r>
      <w:r w:rsidR="005742B3"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Харьков</w:t>
      </w:r>
      <w:r w:rsidR="005742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е,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Харьковской области и</w:t>
      </w:r>
      <w:r w:rsidR="005742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Украине.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содействие подъему международного престижа </w:t>
      </w:r>
      <w:r w:rsidR="009755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Харькова, как одного из центров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воздухоплавания;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информационному и техническому обеспечению спортивных полетов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воздухоплавательных аппаратов;</w:t>
      </w:r>
    </w:p>
    <w:p w:rsidR="00B113C9" w:rsidRP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в организации и проведении спортивных соревнований воздухоплавательного спорта в</w:t>
      </w:r>
      <w:r w:rsidR="009755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Харьковской области и привлечения к ним международных организаций воздухоплавателей;</w:t>
      </w:r>
    </w:p>
    <w:p w:rsidR="00B113C9" w:rsidRDefault="00B113C9" w:rsidP="00B113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содействие развитию международного сотрудничества по вопросам, входящи</w:t>
      </w:r>
      <w:r w:rsidR="009755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задачи</w:t>
      </w:r>
      <w:r w:rsidR="009755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1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Федерации.</w:t>
      </w:r>
    </w:p>
    <w:p w:rsidR="00B113C9" w:rsidRPr="00BE45DD" w:rsidRDefault="00B113C9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Pr="00BE45DD" w:rsidRDefault="00FB699C" w:rsidP="00BE4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</w:t>
      </w:r>
      <w:r w:rsidR="00A754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Правила и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принципы </w:t>
      </w:r>
      <w:r w:rsidR="00A754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нашей этики</w:t>
      </w:r>
    </w:p>
    <w:p w:rsidR="009D68B6" w:rsidRDefault="009D68B6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8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– романтики. Мы не просто летаем, мы воплощаем мечты, дарим людям счастье с ощущением детства и хотим, чтобы с нами всегда было комфортно и безопасно.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своей деятельности мы придерживаемся следующих основополагающих </w:t>
      </w:r>
      <w:r w:rsidR="00A7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 и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принципов, которые проистекают из нашей системы ценностей:</w:t>
      </w:r>
    </w:p>
    <w:p w:rsidR="00272787" w:rsidRDefault="00272787" w:rsidP="002727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• 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Правила и принципы этики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Федерации 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базируются на общечеловеческих ценностях: гуманизма, милосердия, сострадания, честности, взаимоуважения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272787" w:rsidRDefault="00272787" w:rsidP="002727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работает в интересах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Украины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от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ветственный партнер государства;</w:t>
      </w:r>
    </w:p>
    <w:p w:rsidR="00272787" w:rsidRDefault="00272787" w:rsidP="002727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 свою деятельность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требованиями украинского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аконода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тельства и з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aконода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272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других стран, где прямо или косвенно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осуществляет </w:t>
      </w:r>
      <w:r w:rsidR="00FA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свою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272787" w:rsidRPr="00272787" w:rsidRDefault="00695C4E" w:rsidP="002727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695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всегда стараемся действовать правильно, даж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если это не самый легкий путь;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="00A7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обеспечивает высокое качество своих продуктов и услуг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="00A7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всегда защищает интересы своих </w:t>
      </w:r>
      <w:r w:rsidR="00A7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="00A7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="00A75441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надежный партнер и клиент;</w:t>
      </w:r>
    </w:p>
    <w:p w:rsidR="00366B0F" w:rsidRPr="00BE45DD" w:rsidRDefault="00366B0F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66B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стремится к достоверным и честным коммуникациям при любом взаимодействии с </w:t>
      </w:r>
      <w:r w:rsidR="00DB49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партнерами и другими лицами;</w:t>
      </w:r>
    </w:p>
    <w:p w:rsidR="00BE45DD" w:rsidRPr="00BE45DD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 w:rsidR="000F44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делегирует</w:t>
      </w:r>
      <w:r w:rsidR="00641A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своим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F44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пропорциональную ответственность по всем направлениям</w:t>
      </w:r>
      <w:r w:rsidR="000F44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деятельности, что создает условия для оперативного принятия решений</w:t>
      </w:r>
      <w:r w:rsidR="00641A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профессионального роста</w:t>
      </w:r>
      <w:r w:rsidR="00641A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достижений в спорте.</w:t>
      </w:r>
    </w:p>
    <w:p w:rsidR="000F4451" w:rsidRPr="00BE45DD" w:rsidRDefault="000F4451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Default="00FB699C" w:rsidP="00BE45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</w:t>
      </w:r>
      <w:r w:rsidR="000F32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Отношения внутри Федерации</w:t>
      </w:r>
    </w:p>
    <w:p w:rsidR="009D68B6" w:rsidRDefault="009D68B6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</w:t>
      </w:r>
      <w:r w:rsidRPr="009D68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ружная и сплоченная команда энтузиастов, влюбленных в небо! </w:t>
      </w:r>
    </w:p>
    <w:p w:rsidR="000F32CA" w:rsidRDefault="000F32CA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считаем своим долгом </w:t>
      </w:r>
      <w:r w:rsidRPr="006C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относиться </w:t>
      </w:r>
      <w:r w:rsidR="006C6310" w:rsidRPr="006C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друг </w:t>
      </w:r>
      <w:r w:rsidRPr="006C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другу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уважением, быть порядочными, стремиться к совершенству и работать в команде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291D" w:rsidRPr="00BE45DD" w:rsidRDefault="005A291D" w:rsidP="005A29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ценит сво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их членов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оптимизм,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компетентность и профессионализм, знания и опыт, инициативность и нацеленность на успех, корпоративную сплоченность и динамичность, порядочность и дисциплинированность.</w:t>
      </w:r>
    </w:p>
    <w:p w:rsidR="005A291D" w:rsidRDefault="005A291D" w:rsidP="005A29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Именно эти качества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обеспечивают стабильное положение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развитие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спортивного 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кадрового потенциала. </w:t>
      </w:r>
    </w:p>
    <w:p w:rsidR="005A291D" w:rsidRDefault="005A291D" w:rsidP="005A29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Руководство считает, что равные для всех возможности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спортивном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плане 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повышении квалификации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 необходимым условием для процветания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для уважения человеческого достоинства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F32CA" w:rsidRDefault="000F32CA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способствуем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всестороннему профессиональному развитию и повышению квалифика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ии наших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Мы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создаем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атмосферу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доверия</w:t>
      </w:r>
      <w:r w:rsidR="00FA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которой ошибки и проблем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обсуждаются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то, </w:t>
      </w:r>
      <w:r w:rsidR="00F717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уважительной обстановке</w:t>
      </w:r>
      <w:r w:rsidRPr="000F3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4114C" w:rsidRDefault="005A291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Дискриминация, создание нетерпимой обстановки в отношении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лиц, вступивших в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спортивные и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деловые </w:t>
      </w:r>
      <w:r w:rsidR="00F717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нами, является нарушением норм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спортивной и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деловой этики и поведения. </w:t>
      </w:r>
    </w:p>
    <w:p w:rsidR="00E91132" w:rsidRDefault="005A291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Нетерпимой обстановкой мы считаем ситуацию, в которой к определенному лицу в той или иной форме проявляется неприязнь на основе</w:t>
      </w:r>
      <w:r w:rsidR="00FA79D5" w:rsidRPr="00FA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A79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квалификационных,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национальных, религиозных, половых и возрастных отличий, физических недостатков или таковых же признаков у его родственников или друзей. </w:t>
      </w:r>
    </w:p>
    <w:p w:rsidR="005A291D" w:rsidRDefault="005A291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Созданием нетерпимой обстановки считается любая форма неуважительного поведения, унижающая человеческое достоинство.</w:t>
      </w:r>
    </w:p>
    <w:p w:rsidR="00503DC3" w:rsidRPr="00503DC3" w:rsidRDefault="00503DC3" w:rsidP="00503D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 запрещается запугивание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прочие действия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противоречат</w:t>
      </w:r>
    </w:p>
    <w:p w:rsidR="000F32CA" w:rsidRDefault="00503DC3" w:rsidP="00503D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 и морально-этическим стандартам (давление,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унижени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сплетн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преследования и т.д.). 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 членам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91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Федерации 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относиться с уважением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503D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достоинством.</w:t>
      </w:r>
    </w:p>
    <w:p w:rsidR="0054114C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строим отношения со своими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принципах долгосрочного сотрудничества, взаимного уважения и неукоснительного исполнения взаимных обязательств. </w:t>
      </w:r>
    </w:p>
    <w:p w:rsidR="0054114C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Всеми своими действиями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должны показывать и подтверждать свое уважение друг к другу и тому вкладу, который каждый вносит в общее дело. Уважая чувство собственного достоинства друг друга,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позволяют себе грубость, какой бы критичной ни была ситуация. </w:t>
      </w:r>
    </w:p>
    <w:p w:rsidR="0054114C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моральных</w:t>
      </w:r>
      <w:r w:rsidR="00FB69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спортивных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деловых норм поведения является нетерпимым. </w:t>
      </w:r>
    </w:p>
    <w:p w:rsidR="00FC693F" w:rsidRDefault="00E91132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Оптимизм, д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оброжелательность, открытость и взаимное уважение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помогают Партнерам составить благоприятное впечатление о </w:t>
      </w:r>
      <w:r w:rsidR="00FC6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целом. </w:t>
      </w:r>
    </w:p>
    <w:p w:rsidR="00BE45DD" w:rsidRPr="00BE45DD" w:rsidRDefault="005B4E86" w:rsidP="005B4E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Федерация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принимает меры, направленные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 и обеспечение безопасности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="00641A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создавая все необходимые условия для их профессионального роста и повышения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квалификации</w:t>
      </w:r>
      <w:r w:rsidR="00BE45DD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B4E86" w:rsidRDefault="00BE45DD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приветствуем активное участие </w:t>
      </w:r>
      <w:r w:rsidR="005B4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жизни </w:t>
      </w:r>
      <w:r w:rsidR="005B4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способствует развитию корпоративной культуры и внутреннего сотрудничества. </w:t>
      </w:r>
      <w:r w:rsidR="005B4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достоинству оценивает и всячески поощряет любые идеи </w:t>
      </w:r>
      <w:r w:rsidR="00E91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инициативы </w:t>
      </w:r>
      <w:r w:rsidR="005B4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 членов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реализация которых может быть важна для развития </w:t>
      </w:r>
      <w:r w:rsidR="005B4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воздухоплавания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40636" w:rsidRDefault="00640636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0636" w:rsidRDefault="00640636" w:rsidP="006406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9.     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Отношения в ходе </w:t>
      </w:r>
      <w:r w:rsidR="00742BA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осуществления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08232E" w:rsidRPr="000823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свободных полетов и привязных подъемов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тепловых аэростатов</w:t>
      </w:r>
    </w:p>
    <w:p w:rsidR="00640636" w:rsidRDefault="00640636" w:rsidP="006406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6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Стартовая команда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теплового аэростата</w:t>
      </w:r>
      <w:r w:rsid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(ТА)</w:t>
      </w:r>
      <w:r w:rsidRPr="006406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состоит из летного экипажа и команды сопровождения, количественный состав которой комплектуется в соответствии с Руководством по летной эксплуатации аэростата данного типа и конкретного задания на полет.</w:t>
      </w:r>
    </w:p>
    <w:p w:rsidR="00E848EA" w:rsidRPr="00E848EA" w:rsidRDefault="00E848EA" w:rsidP="00E848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состав летного экипажа, кроме командира аэростата, могут входить:</w:t>
      </w:r>
    </w:p>
    <w:p w:rsidR="00E848EA" w:rsidRPr="00E848EA" w:rsidRDefault="00E848EA" w:rsidP="00E848E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пилот;</w:t>
      </w:r>
    </w:p>
    <w:p w:rsidR="00E848EA" w:rsidRPr="00E848EA" w:rsidRDefault="00E848EA" w:rsidP="00E848E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штурман;</w:t>
      </w:r>
    </w:p>
    <w:p w:rsidR="00E848EA" w:rsidRPr="00E848EA" w:rsidRDefault="00E848EA" w:rsidP="00E848E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пилот-стажер (курсант);</w:t>
      </w:r>
    </w:p>
    <w:p w:rsidR="00E848EA" w:rsidRPr="00E848EA" w:rsidRDefault="00E848EA" w:rsidP="00E848E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другие специалисты, чье присутствие на борту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для выполнения задания.</w:t>
      </w:r>
    </w:p>
    <w:p w:rsidR="00E848EA" w:rsidRPr="00E848EA" w:rsidRDefault="00E848EA" w:rsidP="00E848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состав команды сопровождения могут входить:</w:t>
      </w:r>
    </w:p>
    <w:p w:rsidR="00E848EA" w:rsidRPr="00E848EA" w:rsidRDefault="00E848EA" w:rsidP="00E848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старший команды сопровождения;</w:t>
      </w:r>
    </w:p>
    <w:p w:rsidR="00E848EA" w:rsidRPr="00E848EA" w:rsidRDefault="00E848EA" w:rsidP="00E848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водитель;</w:t>
      </w:r>
    </w:p>
    <w:p w:rsidR="00E848EA" w:rsidRPr="00E848EA" w:rsidRDefault="00E848EA" w:rsidP="00E848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техники;</w:t>
      </w:r>
    </w:p>
    <w:p w:rsidR="00E848EA" w:rsidRPr="00E848EA" w:rsidRDefault="00E848EA" w:rsidP="00E848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4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другие специалисты – по необходимости. </w:t>
      </w:r>
    </w:p>
    <w:p w:rsidR="00B63A40" w:rsidRDefault="000B0EF5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Формирует</w:t>
      </w:r>
      <w:r w:rsidR="00B63A40"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экипаж в соответствии с полетным заданием </w:t>
      </w:r>
      <w:r w:rsidR="00712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уководитель полетов.</w:t>
      </w:r>
    </w:p>
    <w:p w:rsidR="00A00FF2" w:rsidRDefault="00A00FF2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0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полетов является начальником всех лиц, участвующих в полетах. В его распоряжении находятся все средства обеспечения и руководства полетами.</w:t>
      </w:r>
    </w:p>
    <w:p w:rsidR="009F2452" w:rsidRDefault="00712013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2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момента получения разрешения на полеты и до их окончания руководитель полетов поступает в оперативное подчинение ответственного лица в центре, выдавш</w:t>
      </w:r>
      <w:r w:rsidR="009F2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</w:t>
      </w:r>
      <w:r w:rsidRPr="00712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разрешение на полеты.</w:t>
      </w:r>
    </w:p>
    <w:p w:rsidR="00712013" w:rsidRDefault="00712013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2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ходе полетов </w:t>
      </w:r>
      <w:r w:rsidR="00A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полетов</w:t>
      </w:r>
      <w:r w:rsidRPr="00712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находится на стационарном или подвижном командном пункте.</w:t>
      </w:r>
    </w:p>
    <w:p w:rsidR="00E4379E" w:rsidRPr="00E4379E" w:rsidRDefault="00E4379E" w:rsidP="00E437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полетов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указания участникам полетов по организации старта и выполнению полетов, о порядке сопровождения и поиска, по ведению радиообмена и действиям экипажа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E80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особых случаях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4379E" w:rsidRPr="00E4379E" w:rsidRDefault="00E4379E" w:rsidP="00E437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полетов обеспечивает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выполнение 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экипаж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указаний оперативной службы центра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своих распоряжений.</w:t>
      </w:r>
    </w:p>
    <w:p w:rsidR="00A14B39" w:rsidRDefault="00443A65" w:rsidP="00E437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полетов </w:t>
      </w:r>
      <w:r w:rsidR="00E4379E"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отстраня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="00E4379E" w:rsidRPr="00E43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полетов пилотов, недостаточного подготовленных для выполнения полетного задания или нарушивших предполетный режим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полетам лиц с плохим самочувствием и не соблюдающих (нарушающих) предполетный режим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43A65" w:rsidRDefault="00443A65" w:rsidP="00E437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выполнении </w:t>
      </w:r>
      <w:r w:rsidR="009F2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свободных 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полетов одиночного </w:t>
      </w:r>
      <w:r w:rsidR="00645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теплового 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аэростата роль руководителя полетов </w:t>
      </w:r>
      <w:r w:rsidR="009F2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может 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</w:t>
      </w:r>
      <w:r w:rsidR="009F2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командир </w:t>
      </w:r>
      <w:r w:rsidR="000C39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аэростата</w:t>
      </w:r>
      <w:r w:rsidRPr="00443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5B67" w:rsidRDefault="006A5B67" w:rsidP="006A5B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Командир аэростата </w:t>
      </w:r>
      <w:r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 подготовкой экипажа и команды сопровождения и оценива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готовность к полету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</w:t>
      </w:r>
      <w:r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рганиз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ует</w:t>
      </w:r>
      <w:r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контролир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ует</w:t>
      </w:r>
      <w:r w:rsidRPr="00B6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 командой предполетного режима труда и отдыха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8070C" w:rsidRPr="0008070C" w:rsidRDefault="006A5B67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Командир аэростата обязан 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знать   уровень  профессиональной  подготовленности  членов экипажа и принимать меры  по  его  повышению,  воспитывать  у  них </w:t>
      </w:r>
    </w:p>
    <w:p w:rsidR="0008070C" w:rsidRPr="0008070C" w:rsidRDefault="00645E91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высокие 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деловые  и  моральные качества,  сознательное отношение к </w:t>
      </w:r>
    </w:p>
    <w:p w:rsidR="0008070C" w:rsidRPr="0008070C" w:rsidRDefault="009F2452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выполнению своих функциональных обязанностей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объективно оценивать их</w:t>
      </w:r>
      <w:r w:rsidR="006A5B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8070C" w:rsidRPr="0008070C" w:rsidRDefault="006A5B67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аэростата</w:t>
      </w:r>
      <w:r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ует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работу членов экипажа на земле и в полете в </w:t>
      </w:r>
    </w:p>
    <w:p w:rsidR="0008070C" w:rsidRPr="0008070C" w:rsidRDefault="0008070C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 с требован</w:t>
      </w:r>
      <w:r w:rsidR="00645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иями руководящих документов по </w:t>
      </w:r>
      <w:r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обеспечению </w:t>
      </w:r>
    </w:p>
    <w:p w:rsidR="0008070C" w:rsidRDefault="00645E91" w:rsidP="0008070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безопасности</w:t>
      </w:r>
      <w:r w:rsidR="0008070C" w:rsidRPr="00080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полетов  и культуры  обслуживания пассажиров</w:t>
      </w:r>
      <w:r w:rsidR="006A5B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5B6E" w:rsidRDefault="00105B6E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Командир аэростата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обеспечивает </w:t>
      </w:r>
      <w:r w:rsidR="009F2452" w:rsidRPr="00105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оптимизм,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105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оброжелательность, открытость и взаимное уважение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0F57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дисциплины членами экипажа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F57BF" w:rsidRDefault="00105B6E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аэростата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допускает проявлений дискриминации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создани</w:t>
      </w:r>
      <w:r w:rsidR="004A1E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нетерпимой обстановки в отношении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 экипажа и пассажиров.</w:t>
      </w:r>
    </w:p>
    <w:p w:rsidR="00F24481" w:rsidRPr="00F24481" w:rsidRDefault="00F24481" w:rsidP="00F244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аэростата</w:t>
      </w:r>
      <w:r w:rsidRPr="00F24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проявля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Pr="00F24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заботу   о   пассажирах,   принима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r w:rsidRPr="00F24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меры   по </w:t>
      </w:r>
    </w:p>
    <w:p w:rsidR="00F24481" w:rsidRDefault="00F24481" w:rsidP="00F244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обеспечению   их  безопасности,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сохранности  воздушного  судна</w:t>
      </w:r>
      <w:r w:rsidRPr="00F244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 специального  оборудования  и полетной документации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61752" w:rsidRDefault="00D61752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Старший команды сопровождения подчиняется командиру сопровождаемого аэростата</w:t>
      </w:r>
      <w:r w:rsidR="00404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043B3"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(а в особых случаях или при потере связи с ТА – </w:t>
      </w:r>
      <w:r w:rsidR="00A143B4"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подчиняется руководителю полетов</w:t>
      </w:r>
      <w:r w:rsidR="004043B3"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6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его оперативном подчинении находится водитель автомашины сопровождения и другие члены команды.</w:t>
      </w:r>
    </w:p>
    <w:p w:rsidR="00D61752" w:rsidRDefault="00B449E6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Старший команды сопровождения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обеспечивает </w:t>
      </w:r>
      <w:r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слаженные и грамотные действия команды сопровождения, четкое выполнение указаний командира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А, своевременное прибытие к месту посадки сопровождаемого 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его подбор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доставку к месту базирования.</w:t>
      </w:r>
    </w:p>
    <w:p w:rsidR="004A1EAA" w:rsidRDefault="004A1EAA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</w:t>
      </w:r>
      <w:r w:rsidRPr="00D6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команды сопровождения подчиняется </w:t>
      </w:r>
      <w:r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командиру сопровождаемого аэростата</w:t>
      </w:r>
      <w:r w:rsidR="003E149D"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старшему команды сопровождения</w:t>
      </w:r>
      <w:r w:rsidRPr="00A143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40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Водитель </w:t>
      </w:r>
      <w:r w:rsidR="00540598" w:rsidRPr="00D6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сопровождения</w:t>
      </w:r>
      <w:r w:rsidR="00540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обеспечивает сбор и доставку членов экипажа к месту старта ТА, безопасное сопровождение и </w:t>
      </w:r>
      <w:r w:rsidR="00540598"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своевременное прибытие к месту посадки сопровождаемого </w:t>
      </w:r>
      <w:r w:rsidR="00540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="00540598" w:rsidRPr="00B44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его подбор</w:t>
      </w:r>
      <w:r w:rsidR="00540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доставку к месту базирования.</w:t>
      </w:r>
    </w:p>
    <w:p w:rsidR="001023BF" w:rsidRDefault="0043082B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Водитель обязан </w:t>
      </w:r>
      <w:r w:rsidRP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знать фактическое состояние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автомобиля</w:t>
      </w:r>
      <w:r w:rsidRP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готовность 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выезду, </w:t>
      </w:r>
      <w:r w:rsidRP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следить за сохранностью и поддерживать в исправном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техническом </w:t>
      </w:r>
      <w:r w:rsidRP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автомобиль, обеспечивать соблюдение ПДД, обеспечивать безопасность членов экипажа и сохранность оборудования, находящегося в автомобиле при передвижении.</w:t>
      </w:r>
      <w:r w:rsidR="003E14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40598" w:rsidRDefault="003E149D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="001023BF"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наличии достаточного подтвержденного уровня подготовки </w:t>
      </w:r>
      <w:r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водитель команды сопровождения может </w:t>
      </w:r>
      <w:r w:rsidR="0020752B"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 функции</w:t>
      </w:r>
      <w:r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023BF"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тарш</w:t>
      </w:r>
      <w:r w:rsidR="001023BF"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023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команды сопровождения.</w:t>
      </w:r>
    </w:p>
    <w:p w:rsidR="006114A2" w:rsidRDefault="0043082B" w:rsidP="00B63A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611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ехники и другие специалисты подчиняю</w:t>
      </w:r>
      <w:r w:rsidR="006114A2" w:rsidRPr="00D61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тся командиру сопровождаемого аэростата.</w:t>
      </w:r>
      <w:r w:rsidR="00DC67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Водитель, техники и другие специалисты</w:t>
      </w:r>
      <w:r w:rsidR="00BF1E85" w:rsidRP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готов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</w:t>
      </w:r>
      <w:r w:rsidR="00BF1E85" w:rsidRP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="00BF1E85" w:rsidRP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полетам и в составе команды сопровождения след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уют</w:t>
      </w:r>
      <w:r w:rsidR="00BF1E85" w:rsidRP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ним до места посадки, организ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уют</w:t>
      </w:r>
      <w:r w:rsidR="00BF1E85" w:rsidRP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подборку и эвакуацию аэростата</w:t>
      </w:r>
      <w:r w:rsidR="00BF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6D53" w:rsidRDefault="00EE04A9" w:rsidP="00EE04A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0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Обмундирование и экипировка экипажа должны обеспечивать удобство и безопасность при выполнении работ, быть эргономичными, функциональными и противостоять открытому огню.</w:t>
      </w:r>
      <w:r w:rsidR="00056D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EE04A9" w:rsidRPr="00EE04A9" w:rsidRDefault="00056D53" w:rsidP="00EE04A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Члены </w:t>
      </w:r>
      <w:r w:rsidR="00475D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летного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экипажа должны быть опрятными и не допускать выезд на полеты в грязном, рваном, мятом, не глаженом</w:t>
      </w:r>
      <w:r w:rsidR="00AD3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 негативными </w:t>
      </w:r>
      <w:r w:rsidR="00AD398E"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принтами</w:t>
      </w:r>
      <w:r w:rsidR="00AD3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обмундировании</w:t>
      </w:r>
      <w:r w:rsid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701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исключением особых случаев </w:t>
      </w:r>
      <w:r w:rsid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="00701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согласовани</w:t>
      </w:r>
      <w:r w:rsidR="001C65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</w:t>
      </w:r>
      <w:r w:rsidR="00701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руководител</w:t>
      </w:r>
      <w:r w:rsidR="001C65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</w:t>
      </w:r>
      <w:r w:rsidR="00701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полетов</w:t>
      </w:r>
      <w:r w:rsidR="004308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640636" w:rsidRDefault="001833BE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83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урение разрешается на расстоянии не </w:t>
      </w:r>
      <w:r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менее </w:t>
      </w:r>
      <w:r w:rsidR="000C26ED"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</w:t>
      </w:r>
      <w:r w:rsidRPr="00183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метров с подветренной стороны от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</w:t>
      </w:r>
      <w:r w:rsidRPr="00183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75D2C" w:rsidRDefault="00056D53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В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ходе проведения полетов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</w:t>
      </w:r>
      <w:r w:rsidR="00475D2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члены летного экипажа должны оказывать всяческую поддержку друг другу,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оказывать 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всестороннюю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помощь 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менее опытным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членам экипажа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,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 </w:t>
      </w:r>
      <w:r w:rsidR="00475D2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слаженно работать в команде,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показывать свое уважение </w:t>
      </w:r>
      <w:r w:rsidR="00AE59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пассажирам,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друг к другу и тому вкладу, который каждый вносит в общее дело. </w:t>
      </w:r>
    </w:p>
    <w:p w:rsidR="00475D2C" w:rsidRDefault="00475D2C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акой бы критичной ни была ситуация</w:t>
      </w:r>
      <w:r w:rsidR="00056D53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056D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члены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летного экипажа</w:t>
      </w:r>
      <w:r w:rsidR="00056D53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позволяют себе грубость,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сквернословие, повышения голоса, </w:t>
      </w:r>
      <w:r w:rsidR="002C20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критические замечания в грубой форме,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проявление  публичного недовольства, выплескивание негатива на окружающих</w:t>
      </w:r>
      <w:r w:rsidR="002C20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важа</w:t>
      </w:r>
      <w:r w:rsidR="002C20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ют 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чувство собственного достоинства друг друга</w:t>
      </w:r>
      <w:r w:rsidR="002C20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907B8" w:rsidRDefault="002907B8" w:rsidP="002907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29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нализ недостатков в организации летной работы и действий всех участников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29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проводится в ходе р</w:t>
      </w:r>
      <w:r w:rsidRPr="0029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29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полетов руководителем полетов с участием всех лиц, участвующих в их подготовке, обеспечении и выполнении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завершения 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полет</w:t>
      </w:r>
      <w:r w:rsidR="001C65E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а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ТА</w:t>
      </w:r>
      <w:r w:rsidRPr="002907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1C65E3" w:rsidRDefault="00080A2E" w:rsidP="00080A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В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ходе проведения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ознакомительных 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полетов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члены летного экипажа 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обязаны общаться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пассажирами ТА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011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вежливо, 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уважительно и с достоинством, не должны оскорблять или дискриминировать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80A2E" w:rsidRPr="00080A2E" w:rsidRDefault="00080A2E" w:rsidP="00080A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возникновения конфликтных ситуаций,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члены летного экипажа</w:t>
      </w:r>
      <w:r w:rsidRPr="00080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должны приложить все усилия для их спокойного урегулирования.</w:t>
      </w:r>
    </w:p>
    <w:p w:rsidR="002C2072" w:rsidRDefault="00AB139E" w:rsidP="00BE45D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В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ходе проведения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ознакомительных 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полетов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</w:t>
      </w:r>
      <w:r w:rsidR="00080A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и после их окончания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членам летного экипажа запрещается решать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с пассажирами </w:t>
      </w:r>
      <w:r w:rsidR="00701330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личные вопросы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, а именно вопросы не относящиеся к данному конкретному </w:t>
      </w:r>
      <w:r w:rsidR="00701330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ознакомительному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полету</w:t>
      </w:r>
      <w:r w:rsidR="00701330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ТА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, рекламировать 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пассажирам 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себя лично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, сторонние организации и клубы,</w:t>
      </w:r>
      <w:r w:rsidR="00E43E59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услуги не относящиеся к сфере  </w:t>
      </w:r>
      <w:r w:rsidR="00AE590D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деятельности Федерации.</w:t>
      </w:r>
    </w:p>
    <w:p w:rsidR="00A51246" w:rsidRDefault="00A51246" w:rsidP="00BE45D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Членам Федерации запрещается выезд для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проведения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ознакомительных 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полетов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в составе летного экипажа </w:t>
      </w:r>
      <w:r w:rsidR="00080A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под воздействием наркотиков и психотропных средств,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в состоянии алкогольного опьянения</w:t>
      </w:r>
      <w:r w:rsidR="002916A7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, с выраженными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пос</w:t>
      </w:r>
      <w:r w:rsidR="00080A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алкогольными синдром</w:t>
      </w:r>
      <w:r w:rsidR="002916A7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ами, перегаром,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недомоганием, проблемами со здоровьем</w:t>
      </w:r>
      <w:r w:rsidR="00080A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и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психикой</w:t>
      </w:r>
      <w:r w:rsidR="00080A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плохим упадническим настроением.</w:t>
      </w:r>
    </w:p>
    <w:p w:rsidR="00056D53" w:rsidRDefault="002916A7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Проявленные в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ходе проведения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ознакомительных </w:t>
      </w:r>
      <w:r w:rsidRPr="00056D53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полетов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 членами летного экипажа </w:t>
      </w:r>
      <w:r w:rsidR="001C65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оптимизм,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профессионализм, слаженность, д</w:t>
      </w:r>
      <w:r w:rsidR="00056D53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оброжелательность, открытость и взаимное уважение помогают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пассажирам и п</w:t>
      </w:r>
      <w:r w:rsidR="00056D53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артнерам составить благоприятное впечатление о </w:t>
      </w:r>
      <w:r w:rsidR="00056D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="00056D53"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целом.</w:t>
      </w:r>
    </w:p>
    <w:p w:rsidR="00901116" w:rsidRDefault="00901116" w:rsidP="009011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116" w:rsidRDefault="00901116" w:rsidP="009011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Отношения в ходе проведения соревнований по воздухоплавательному спорту</w:t>
      </w:r>
    </w:p>
    <w:p w:rsidR="00331EB5" w:rsidRDefault="00776B9F" w:rsidP="00776B9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развития физической культуры и спорта очень важно, чтобы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</w:t>
      </w:r>
      <w:r w:rsidRPr="00776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члены Федерации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соревнованиях </w:t>
      </w:r>
      <w:r w:rsidRPr="00331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 поведением демонстрирова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331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высокий уровень компетентности, приличия, честности и никогда не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допускали</w:t>
      </w:r>
      <w:r w:rsidRPr="00331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ничего такого, что могло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 опорочить спорт, как таковой, 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="00901116"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Соревнований, Спортивн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ый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Кодекс</w:t>
      </w:r>
      <w:r w:rsidR="007F2CF5" w:rsidRPr="007F2C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F2CF5" w:rsidRPr="00C40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FAI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други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руководящи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регламентирующи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9D7EA2" w:rsidRP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документ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FAI, Федераци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9D7E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воздухоплавания Украины</w:t>
      </w:r>
      <w:r w:rsidR="00F928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2383C" w:rsidRPr="00A2383C" w:rsidRDefault="00DF37AE" w:rsidP="00A2383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A2383C" w:rsidRPr="00A2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ажд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ый</w:t>
      </w:r>
      <w:r w:rsidR="00A2383C" w:rsidRPr="00A2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2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Федерации на соревнованиях</w:t>
      </w:r>
      <w:r w:rsidR="00A2383C" w:rsidRPr="00A2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независимо от специализации,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</w:t>
      </w:r>
      <w:r w:rsidR="00A2383C" w:rsidRPr="00A2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75F83" w:rsidRDefault="00275F83" w:rsidP="008154FD">
      <w:pPr>
        <w:pStyle w:val="a5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Исполнять функциональные обязанности добросовестно и на высоком профессиональном уровне;</w:t>
      </w:r>
    </w:p>
    <w:p w:rsidR="00275F83" w:rsidRDefault="00275F83" w:rsidP="008154FD">
      <w:pPr>
        <w:pStyle w:val="a5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 свою деятельность в пределах предоставленных прав и обязанностей;</w:t>
      </w:r>
    </w:p>
    <w:p w:rsidR="00275F83" w:rsidRDefault="00275F83" w:rsidP="008154FD">
      <w:pPr>
        <w:pStyle w:val="a5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Проявлять корректность и почтение по отношению к участникам соревнований, тренерам, коллег</w:t>
      </w:r>
      <w:r w:rsidR="00F928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 и другим участникам процесса.</w:t>
      </w:r>
    </w:p>
    <w:p w:rsidR="00506B45" w:rsidRPr="00901116" w:rsidRDefault="00506B45" w:rsidP="009011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Default="00366B0F" w:rsidP="00BE45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BE45DD"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     Взаимодействие с государственными </w:t>
      </w:r>
      <w:r w:rsidR="00E14B3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органами</w:t>
      </w:r>
    </w:p>
    <w:p w:rsidR="00E14B3B" w:rsidRDefault="00E14B3B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придерживаемся законов и подзаконных нормативно-правових актов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4B3B" w:rsidRDefault="00E14B3B" w:rsidP="00BE45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строим взаимодействие с государственными органами на принципах законности, открытости и ответственности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4B3B" w:rsidRPr="00E14B3B" w:rsidRDefault="00E14B3B" w:rsidP="00E14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5D12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сегда обращайтесь з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консультациями и рекомендациями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руководителям Федерации</w:t>
      </w:r>
      <w:r w:rsidR="00305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(президент, вице-президент)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вы 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наете, как следует вести себя в ситуац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возникш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участием предс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тавителей государственных o</w:t>
      </w:r>
      <w:r w:rsid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гaно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</w:t>
      </w:r>
    </w:p>
    <w:p w:rsidR="00E14B3B" w:rsidRDefault="00E14B3B" w:rsidP="00E14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Проверяйте информаци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полномочиях, предоставленных представителям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государственных opгaн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E14B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</w:t>
      </w:r>
    </w:p>
    <w:p w:rsidR="000C1C37" w:rsidRDefault="000C1C37" w:rsidP="00E14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 ваш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обязанностям</w:t>
      </w:r>
      <w:r w:rsidRP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вам обратится должностное лицо государственного органа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вас попросят предоставить информацию на основании запроса в связи с расследованием или проверкой, прежде всего, необходимо вежливо попросить документы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0C1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подтверждающие полномочия должностного лица, а затем сообщить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 Федерации</w:t>
      </w:r>
      <w:r w:rsidR="00305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(президент, вице-президент)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3AE3" w:rsidRDefault="00823AE3" w:rsidP="00BE45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E45DD" w:rsidRPr="00BE45DD" w:rsidRDefault="00BE45DD" w:rsidP="008821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r w:rsidR="008821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0C1C3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Политическая деятельность.</w:t>
      </w:r>
    </w:p>
    <w:p w:rsidR="0034529D" w:rsidRDefault="0034529D" w:rsidP="0034529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вне политики. Любые высказывания на политические темы, комментарии по политическим вопросам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действий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решений политических деятелей возможны только при условии, что в профиле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 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coц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aльн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 сетях не указан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никакой информации, которая может связать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Федерацией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навести на мысль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выражается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личн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ое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мнение, а официальная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Не 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разрешаются любые действия указанного характера, которые являются не чисто реализацией личных прав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свобод граждан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гapaнт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иро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 Конституцией Украины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эксплуатацией бренда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положительной деловой репутации и тому подобное.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партнеры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должны 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заявлени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оставлять комментарии, которые могут оказать негативное влияние на pe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утацию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бренд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истолкованы, хотя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ошибочно, как комментарий или заявление от имени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345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B51A6" w:rsidRPr="005B51A6" w:rsidRDefault="005B51A6" w:rsidP="005B51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Реализация конституционных политических прав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свобод граждан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может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осуществляться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любой способ,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который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ассоциируется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деятельностью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брендом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деятельностью фи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еского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лица именно как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 использованием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бренда,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символики,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помещениях, 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используемы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ею тепловы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аэростата</w:t>
      </w:r>
      <w:r w:rsidR="00117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 фоне, в ее фирменно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одежд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т.д.).</w:t>
      </w:r>
    </w:p>
    <w:p w:rsidR="005B51A6" w:rsidRDefault="005B51A6" w:rsidP="005B51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осуждаем любые проявления разжигания вражды на политической почве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5B51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призывы к совершению политических действий и принятия таких решений. </w:t>
      </w:r>
    </w:p>
    <w:p w:rsidR="0034529D" w:rsidRPr="00BE45DD" w:rsidRDefault="0034529D" w:rsidP="0034529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5DD" w:rsidRPr="00BE45DD" w:rsidRDefault="00BE45DD" w:rsidP="00BE45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 w:rsidR="00D540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Соблюдение Кодекса и о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тветственность </w:t>
      </w:r>
    </w:p>
    <w:p w:rsidR="00D54099" w:rsidRPr="00D54099" w:rsidRDefault="00D54099" w:rsidP="00D540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астоящий Кодекс обязателен для ознакомления и соблюдения всеми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членами </w:t>
      </w:r>
      <w:r w:rsidR="00715F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B567E4" w:rsidRDefault="00B567E4" w:rsidP="00B567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Федерации несут ответственность з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неукоснительное выполнение положений настояще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Кодекса.</w:t>
      </w:r>
    </w:p>
    <w:p w:rsidR="00B567E4" w:rsidRPr="00BE45DD" w:rsidRDefault="00B567E4" w:rsidP="00B567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несет личную ответственность за поддержание благоприятного психол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огического климата в коллективе.</w:t>
      </w:r>
    </w:p>
    <w:p w:rsidR="00B567E4" w:rsidRPr="00BE45DD" w:rsidRDefault="00B567E4" w:rsidP="00B567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несет личную ответственность перед руководством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 членами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нанесение любого ущерба не только своими действиями, но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бездействием.</w:t>
      </w:r>
    </w:p>
    <w:p w:rsidR="00B56B7B" w:rsidRPr="00B567E4" w:rsidRDefault="00B56B7B" w:rsidP="00B56B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несет личную ответственность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ение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 конфиденциальности по вопросам, не относящимся к п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убличной деятельности Федерации.</w:t>
      </w:r>
    </w:p>
    <w:p w:rsidR="00B56B7B" w:rsidRDefault="00B56B7B" w:rsidP="00B56B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несет личную ответственность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ение</w:t>
      </w:r>
      <w:r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действий, которые могут нанести вред деяте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льности или репутации Федерации.</w:t>
      </w:r>
    </w:p>
    <w:p w:rsidR="00B56B7B" w:rsidRPr="00BE45DD" w:rsidRDefault="00B56B7B" w:rsidP="00B56B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Внешний вид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 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соответствовать имиджу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BE45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серьез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ной, надежной и респектабельной.</w:t>
      </w:r>
    </w:p>
    <w:p w:rsidR="00D54099" w:rsidRDefault="00D54099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Федерация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оставляет за собой право принимать решения о применении мер юридической ответственности в отношении </w:t>
      </w:r>
      <w:r w:rsidR="00B56B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нарушивших</w:t>
      </w:r>
      <w:r w:rsidR="001E0BDC"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требования действующего законодательства,</w:t>
      </w:r>
      <w:r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положения </w:t>
      </w:r>
      <w:r w:rsidR="001E0BDC"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Устава, </w:t>
      </w:r>
      <w:r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Кодекса</w:t>
      </w:r>
      <w:r w:rsidR="001E0BDC" w:rsidRP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r w:rsidR="001E0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других внутренних документов федерации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 </w:t>
      </w:r>
      <w:r w:rsid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члену Федерации</w:t>
      </w:r>
      <w:r w:rsidRPr="00D54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допустившему нарушение предусмотренных Кодексом принципов и правил поведения могут быть применены </w:t>
      </w:r>
      <w:r w:rsidR="00B567E4" w:rsidRP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меры воздействия, как предупреждение и исключение из Федерации</w:t>
      </w:r>
      <w:r w:rsidR="00B56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E2020" w:rsidRPr="004E2020" w:rsidRDefault="004E2020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арушение положений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Кодекса </w:t>
      </w:r>
      <w:r w:rsidR="004B1E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артнером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стать основанием для рассмотрения вопроса о целесообразности дальнейшего сотрудничества с ним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E2020" w:rsidRDefault="004E2020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бязанность соблюдать положения настоящего Кодекса возлагается на вс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x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членов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партнеров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4E2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E65B3" w:rsidRDefault="00AE65B3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65B3" w:rsidRPr="00BE45DD" w:rsidRDefault="00AE65B3" w:rsidP="00AE6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Решение проблем</w:t>
      </w:r>
      <w:r w:rsidRPr="00BE45D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AE65B3" w:rsidRPr="00366B0F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B0F">
        <w:rPr>
          <w:rFonts w:ascii="Arial" w:eastAsia="Trebuchet MS" w:hAnsi="Arial" w:cs="Arial"/>
          <w:sz w:val="23"/>
          <w:szCs w:val="23"/>
        </w:rPr>
        <w:t>Основной</w:t>
      </w:r>
      <w:r w:rsidRPr="00366B0F">
        <w:rPr>
          <w:rFonts w:ascii="Arial" w:eastAsia="Trebuchet MS" w:hAnsi="Arial" w:cs="Arial"/>
          <w:spacing w:val="-3"/>
          <w:sz w:val="23"/>
          <w:szCs w:val="23"/>
        </w:rPr>
        <w:t xml:space="preserve"> </w:t>
      </w:r>
      <w:r w:rsidRPr="00366B0F">
        <w:rPr>
          <w:rFonts w:ascii="Arial" w:eastAsia="Trebuchet MS" w:hAnsi="Arial" w:cs="Arial"/>
          <w:sz w:val="23"/>
          <w:szCs w:val="23"/>
        </w:rPr>
        <w:t>принцип</w:t>
      </w:r>
      <w:r w:rsidRPr="00366B0F">
        <w:rPr>
          <w:rFonts w:ascii="Arial" w:eastAsia="Trebuchet MS" w:hAnsi="Arial" w:cs="Arial"/>
          <w:spacing w:val="-2"/>
          <w:sz w:val="23"/>
          <w:szCs w:val="23"/>
        </w:rPr>
        <w:t xml:space="preserve"> </w:t>
      </w:r>
      <w:r w:rsidRPr="00366B0F">
        <w:rPr>
          <w:rFonts w:ascii="Arial" w:eastAsia="Trebuchet MS" w:hAnsi="Arial" w:cs="Arial"/>
          <w:sz w:val="23"/>
          <w:szCs w:val="23"/>
        </w:rPr>
        <w:t>Кодекса:</w:t>
      </w:r>
      <w:r w:rsidRPr="00366B0F">
        <w:rPr>
          <w:rFonts w:ascii="Arial" w:eastAsia="Trebuchet MS" w:hAnsi="Arial" w:cs="Arial"/>
          <w:spacing w:val="-3"/>
          <w:sz w:val="23"/>
          <w:szCs w:val="23"/>
        </w:rPr>
        <w:t xml:space="preserve"> </w:t>
      </w:r>
      <w:r w:rsidRPr="00366B0F">
        <w:rPr>
          <w:rFonts w:ascii="Arial" w:eastAsia="Trebuchet MS" w:hAnsi="Arial" w:cs="Arial"/>
          <w:sz w:val="23"/>
          <w:szCs w:val="23"/>
        </w:rPr>
        <w:t>«если</w:t>
      </w:r>
      <w:r w:rsidRPr="00366B0F">
        <w:rPr>
          <w:rFonts w:ascii="Arial" w:eastAsia="Trebuchet MS" w:hAnsi="Arial" w:cs="Arial"/>
          <w:spacing w:val="-2"/>
          <w:sz w:val="23"/>
          <w:szCs w:val="23"/>
        </w:rPr>
        <w:t xml:space="preserve"> </w:t>
      </w:r>
      <w:r w:rsidRPr="00366B0F">
        <w:rPr>
          <w:rFonts w:ascii="Arial" w:eastAsia="Trebuchet MS" w:hAnsi="Arial" w:cs="Arial"/>
          <w:sz w:val="23"/>
          <w:szCs w:val="23"/>
        </w:rPr>
        <w:t>сомневаетесь,</w:t>
      </w:r>
      <w:r w:rsidRPr="00366B0F">
        <w:rPr>
          <w:rFonts w:ascii="Arial" w:eastAsia="Trebuchet MS" w:hAnsi="Arial" w:cs="Arial"/>
          <w:spacing w:val="-3"/>
          <w:sz w:val="23"/>
          <w:szCs w:val="23"/>
        </w:rPr>
        <w:t xml:space="preserve"> </w:t>
      </w:r>
      <w:r w:rsidRPr="00366B0F">
        <w:rPr>
          <w:rFonts w:ascii="Arial" w:eastAsia="Trebuchet MS" w:hAnsi="Arial" w:cs="Arial"/>
          <w:sz w:val="23"/>
          <w:szCs w:val="23"/>
        </w:rPr>
        <w:t>спрашивайте»</w:t>
      </w:r>
      <w:r w:rsidRPr="00366B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AE65B3" w:rsidRPr="00AE65B3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</w:t>
      </w:r>
      <w:r w:rsidRPr="009564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 вопроса о Кодексе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любой этической проблем</w:t>
      </w:r>
      <w:r w:rsidR="008821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Федерации и партнеры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сообщить об этом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 Федерации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E65B3" w:rsidRPr="00AE65B3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Культура добросовестности и соблюдения обязательств в любой организации начинается сверху. Руководители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должны соблюдать требования Кодекса в своей ежедневной деятельности и требовать этого от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членов Федерации и партнеров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E65B3" w:rsidRPr="00AE65B3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Федерации 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должны быть открытыми для обсуждения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членами Федерации и партнерами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этических и правовых проблем.</w:t>
      </w:r>
    </w:p>
    <w:p w:rsidR="00AE65B3" w:rsidRPr="00AE65B3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</w:t>
      </w:r>
      <w:r w:rsidRPr="00AE6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тветственность руководителей за соблюдение Кодекса не уменьшает ответственность каждого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члена.</w:t>
      </w:r>
    </w:p>
    <w:p w:rsidR="00AE65B3" w:rsidRDefault="00AE65B3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65B3" w:rsidRPr="00811E76" w:rsidRDefault="00AE65B3" w:rsidP="00AE6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Мы заботимся об окружающей среде </w:t>
      </w:r>
    </w:p>
    <w:p w:rsidR="00AE65B3" w:rsidRPr="00811E76" w:rsidRDefault="00AE65B3" w:rsidP="00AE65B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Федерация осуществляет деятельность в соответствии с законодательством об охране окружающей среды, разрабатывает экологически безопасные решения, стремится минимизировать ущерб, наносимый окружающей среде.</w:t>
      </w:r>
    </w:p>
    <w:p w:rsidR="008A5453" w:rsidRPr="00811E76" w:rsidRDefault="008A5453" w:rsidP="00AE65B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A5453" w:rsidRPr="00811E76" w:rsidRDefault="008A5453" w:rsidP="008A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Мы сохраняем активы Федерации </w:t>
      </w:r>
    </w:p>
    <w:p w:rsidR="008A5453" w:rsidRPr="00811E76" w:rsidRDefault="008A5453" w:rsidP="008A545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Федерация ожидает, что каждый член будет использовать собственность Федерации ответственно и будет защищать вверенное ему имущество от ненадлежащего использования, порчи, потерь, мошенничества и хищения.</w:t>
      </w:r>
    </w:p>
    <w:p w:rsidR="008A5453" w:rsidRPr="00811E76" w:rsidRDefault="008A5453" w:rsidP="008A545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Активы Федерации включают в себя не только физические активы, такие как: деньги, оборудование, транспортные средства, мебель, но также и нематериальные активы, такие как: ноу-хау, фото, видео, макеты, логотипы, технологии, идеи и концепции.</w:t>
      </w:r>
    </w:p>
    <w:p w:rsidR="008A5453" w:rsidRPr="00811E76" w:rsidRDefault="008A5453" w:rsidP="008A545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 xml:space="preserve">Информация, хранящаяся на устройствах Федерации или бумажных носителях, считается собственностью Федерации. Федерация оставляет за собой право доступа, раскрытия и использования этой информации. В случае если информация, являющаяся </w:t>
      </w:r>
      <w:r w:rsidRPr="00450149">
        <w:rPr>
          <w:rFonts w:ascii="Arial" w:eastAsia="Trebuchet MS" w:hAnsi="Arial" w:cs="Arial"/>
          <w:sz w:val="23"/>
          <w:szCs w:val="23"/>
        </w:rPr>
        <w:t>собственностью Федерации,</w:t>
      </w:r>
      <w:r w:rsidR="00450149" w:rsidRPr="00450149">
        <w:rPr>
          <w:rFonts w:ascii="Arial" w:eastAsia="Trebuchet MS" w:hAnsi="Arial" w:cs="Arial"/>
          <w:sz w:val="23"/>
          <w:szCs w:val="23"/>
        </w:rPr>
        <w:t xml:space="preserve"> передана и временно </w:t>
      </w:r>
      <w:r w:rsidRPr="00450149">
        <w:rPr>
          <w:rFonts w:ascii="Arial" w:eastAsia="Trebuchet MS" w:hAnsi="Arial" w:cs="Arial"/>
          <w:sz w:val="23"/>
          <w:szCs w:val="23"/>
        </w:rPr>
        <w:t>хранится на</w:t>
      </w:r>
      <w:r w:rsidRPr="00811E76">
        <w:rPr>
          <w:rFonts w:ascii="Arial" w:eastAsia="Trebuchet MS" w:hAnsi="Arial" w:cs="Arial"/>
          <w:sz w:val="23"/>
          <w:szCs w:val="23"/>
        </w:rPr>
        <w:t xml:space="preserve"> личном оборудовании члена </w:t>
      </w:r>
      <w:r w:rsidR="00645D76">
        <w:rPr>
          <w:rFonts w:ascii="Arial" w:eastAsia="Trebuchet MS" w:hAnsi="Arial" w:cs="Arial"/>
          <w:sz w:val="23"/>
          <w:szCs w:val="23"/>
        </w:rPr>
        <w:t xml:space="preserve">Федерации </w:t>
      </w:r>
      <w:r w:rsidRPr="00811E76">
        <w:rPr>
          <w:rFonts w:ascii="Arial" w:eastAsia="Trebuchet MS" w:hAnsi="Arial" w:cs="Arial"/>
          <w:sz w:val="23"/>
          <w:szCs w:val="23"/>
        </w:rPr>
        <w:t xml:space="preserve">(телефоне, персональном компьютере, USB-устройстве и т.п.), член </w:t>
      </w:r>
      <w:r w:rsidR="00645D76">
        <w:rPr>
          <w:rFonts w:ascii="Arial" w:eastAsia="Trebuchet MS" w:hAnsi="Arial" w:cs="Arial"/>
          <w:sz w:val="23"/>
          <w:szCs w:val="23"/>
        </w:rPr>
        <w:t xml:space="preserve">Федерации </w:t>
      </w:r>
      <w:r w:rsidRPr="00811E76">
        <w:rPr>
          <w:rFonts w:ascii="Arial" w:eastAsia="Trebuchet MS" w:hAnsi="Arial" w:cs="Arial"/>
          <w:sz w:val="23"/>
          <w:szCs w:val="23"/>
        </w:rPr>
        <w:t>обязан по требованию Федерации возвратить такую информацию Федерации, либо предостав</w:t>
      </w:r>
      <w:r w:rsidR="00450149">
        <w:rPr>
          <w:rFonts w:ascii="Arial" w:eastAsia="Trebuchet MS" w:hAnsi="Arial" w:cs="Arial"/>
          <w:sz w:val="23"/>
          <w:szCs w:val="23"/>
        </w:rPr>
        <w:t>лять</w:t>
      </w:r>
      <w:r w:rsidRPr="00811E76">
        <w:rPr>
          <w:rFonts w:ascii="Arial" w:eastAsia="Trebuchet MS" w:hAnsi="Arial" w:cs="Arial"/>
          <w:sz w:val="23"/>
          <w:szCs w:val="23"/>
        </w:rPr>
        <w:t xml:space="preserve"> Федерации доступ к такой информации.</w:t>
      </w:r>
    </w:p>
    <w:p w:rsidR="008A5453" w:rsidRPr="00811E76" w:rsidRDefault="008A5453" w:rsidP="008A545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Обман, совершенный с целью извлечения выгоды для себя или других лиц, который приводит к финансовому ущербу или ущербу репутации Федерации, расценивается Федерацией как мошеннические действия.</w:t>
      </w:r>
    </w:p>
    <w:p w:rsidR="008A5453" w:rsidRPr="00811E76" w:rsidRDefault="008A5453" w:rsidP="008A5453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 xml:space="preserve">Незаконное присвоение или </w:t>
      </w:r>
      <w:r w:rsidR="0052424E">
        <w:rPr>
          <w:rFonts w:ascii="Arial" w:eastAsia="Trebuchet MS" w:hAnsi="Arial" w:cs="Arial"/>
          <w:sz w:val="23"/>
          <w:szCs w:val="23"/>
        </w:rPr>
        <w:t>хищение</w:t>
      </w:r>
      <w:r w:rsidRPr="00811E76">
        <w:rPr>
          <w:rFonts w:ascii="Arial" w:eastAsia="Trebuchet MS" w:hAnsi="Arial" w:cs="Arial"/>
          <w:sz w:val="23"/>
          <w:szCs w:val="23"/>
        </w:rPr>
        <w:t xml:space="preserve"> активов Федерации может привести к исключению члена из Федерации, а также к уголовной ответственности. Политика Федерации подразумевает уголовное преследование во всех случаях, когда Федераци</w:t>
      </w:r>
      <w:r w:rsidR="008821B1" w:rsidRPr="00811E76">
        <w:rPr>
          <w:rFonts w:ascii="Arial" w:eastAsia="Trebuchet MS" w:hAnsi="Arial" w:cs="Arial"/>
          <w:sz w:val="23"/>
          <w:szCs w:val="23"/>
        </w:rPr>
        <w:t>я</w:t>
      </w:r>
      <w:r w:rsidRPr="00811E76">
        <w:rPr>
          <w:rFonts w:ascii="Arial" w:eastAsia="Trebuchet MS" w:hAnsi="Arial" w:cs="Arial"/>
          <w:sz w:val="23"/>
          <w:szCs w:val="23"/>
        </w:rPr>
        <w:t xml:space="preserve"> пострадала от мошенничества, </w:t>
      </w:r>
      <w:r w:rsidR="00BE32C2">
        <w:rPr>
          <w:rFonts w:ascii="Arial" w:eastAsia="Trebuchet MS" w:hAnsi="Arial" w:cs="Arial"/>
          <w:sz w:val="23"/>
          <w:szCs w:val="23"/>
        </w:rPr>
        <w:t>хищения</w:t>
      </w:r>
      <w:r w:rsidRPr="00811E76">
        <w:rPr>
          <w:rFonts w:ascii="Arial" w:eastAsia="Trebuchet MS" w:hAnsi="Arial" w:cs="Arial"/>
          <w:sz w:val="23"/>
          <w:szCs w:val="23"/>
        </w:rPr>
        <w:t>, присвоения и других незаконных действий членов</w:t>
      </w:r>
      <w:r w:rsidR="00645D76">
        <w:rPr>
          <w:rFonts w:ascii="Arial" w:eastAsia="Trebuchet MS" w:hAnsi="Arial" w:cs="Arial"/>
          <w:sz w:val="23"/>
          <w:szCs w:val="23"/>
        </w:rPr>
        <w:t xml:space="preserve"> Федерации и партнеров</w:t>
      </w:r>
      <w:r w:rsidRPr="00811E76">
        <w:rPr>
          <w:rFonts w:ascii="Arial" w:eastAsia="Trebuchet MS" w:hAnsi="Arial" w:cs="Arial"/>
          <w:sz w:val="23"/>
          <w:szCs w:val="23"/>
        </w:rPr>
        <w:t>.</w:t>
      </w:r>
    </w:p>
    <w:p w:rsidR="00AE65B3" w:rsidRPr="00811E76" w:rsidRDefault="00AE65B3" w:rsidP="00AE6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60B6" w:rsidRPr="00811E76" w:rsidRDefault="005760B6" w:rsidP="00576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Мы защищаем персональные данные </w:t>
      </w:r>
    </w:p>
    <w:p w:rsidR="005760B6" w:rsidRPr="00811E76" w:rsidRDefault="005760B6" w:rsidP="005760B6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Федерация сохраняет конфиденциальность информации о членах, партнерах и других лицах.</w:t>
      </w:r>
      <w:r w:rsidR="00014821" w:rsidRPr="00811E76">
        <w:rPr>
          <w:rFonts w:ascii="Arial" w:eastAsia="Trebuchet MS" w:hAnsi="Arial" w:cs="Arial"/>
          <w:sz w:val="23"/>
          <w:szCs w:val="23"/>
        </w:rPr>
        <w:t xml:space="preserve"> </w:t>
      </w:r>
      <w:r w:rsidRPr="00811E76">
        <w:rPr>
          <w:rFonts w:ascii="Arial" w:eastAsia="Trebuchet MS" w:hAnsi="Arial" w:cs="Arial"/>
          <w:sz w:val="23"/>
          <w:szCs w:val="23"/>
        </w:rPr>
        <w:t>Члены Федерации, имеющие доступ к персональным данным членов, партнеров и других лиц, обязаны сохранять их конфиденциальность и соблюдать все соответствующие законы в отношении сбора, использования и разглашения этих данных.</w:t>
      </w:r>
    </w:p>
    <w:p w:rsidR="00DA7DE8" w:rsidRPr="00811E76" w:rsidRDefault="00DA7DE8" w:rsidP="005760B6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DA7DE8" w:rsidRPr="00811E76" w:rsidRDefault="00DA7DE8" w:rsidP="00DA7D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Мы устанавливаем правила публичных коммуникаций </w:t>
      </w:r>
    </w:p>
    <w:p w:rsidR="00DA7DE8" w:rsidRPr="00811E76" w:rsidRDefault="00DA7DE8" w:rsidP="00DA7DE8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 xml:space="preserve">Только уполномоченные члены </w:t>
      </w:r>
      <w:r w:rsidR="008821B1" w:rsidRPr="00811E76">
        <w:rPr>
          <w:rFonts w:ascii="Arial" w:eastAsia="Trebuchet MS" w:hAnsi="Arial" w:cs="Arial"/>
          <w:sz w:val="23"/>
          <w:szCs w:val="23"/>
        </w:rPr>
        <w:t xml:space="preserve">Федерации </w:t>
      </w:r>
      <w:r w:rsidRPr="00811E76">
        <w:rPr>
          <w:rFonts w:ascii="Arial" w:eastAsia="Trebuchet MS" w:hAnsi="Arial" w:cs="Arial"/>
          <w:sz w:val="23"/>
          <w:szCs w:val="23"/>
        </w:rPr>
        <w:t xml:space="preserve">имеют право общаться от имени Федерации со СМИ, </w:t>
      </w:r>
      <w:r w:rsidR="00654745">
        <w:rPr>
          <w:rFonts w:ascii="Arial" w:eastAsia="Trebuchet MS" w:hAnsi="Arial" w:cs="Arial"/>
          <w:sz w:val="23"/>
          <w:szCs w:val="23"/>
        </w:rPr>
        <w:t xml:space="preserve">государственными органами, органами местного самоуправления, </w:t>
      </w:r>
      <w:r w:rsidRPr="00811E76">
        <w:rPr>
          <w:rFonts w:ascii="Arial" w:eastAsia="Trebuchet MS" w:hAnsi="Arial" w:cs="Arial"/>
          <w:sz w:val="23"/>
          <w:szCs w:val="23"/>
        </w:rPr>
        <w:t>партнерами и другими лицами.</w:t>
      </w:r>
    </w:p>
    <w:p w:rsidR="00DA7DE8" w:rsidRPr="00811E76" w:rsidRDefault="00DA7DE8" w:rsidP="00DA7DE8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Члены Федерации должны честно, уважительно и профессионально высказываться о Федерации, своей деятельности и других членах (в т.ч. бывших) в любое время, вне зависимости от используемых ими средств общения (включая социальные сети), и воздерживаться от комментариев, наносящих вред репутации Федерации.</w:t>
      </w:r>
    </w:p>
    <w:p w:rsidR="00DA7DE8" w:rsidRPr="00811E76" w:rsidRDefault="00DA7DE8" w:rsidP="00DA7DE8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Члены Федерации не должны использовать коммуникационные каналы Федерации в личных целях.</w:t>
      </w:r>
    </w:p>
    <w:p w:rsidR="00DA7DE8" w:rsidRPr="00811E76" w:rsidRDefault="00DA7DE8" w:rsidP="00DA7D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Использоваться может только та информация, которую можно свободно получить из открытых источников Федерации - сайта, буклетов, пресс-релизов и тому подобное.</w:t>
      </w:r>
    </w:p>
    <w:p w:rsidR="00DA7DE8" w:rsidRPr="00811E76" w:rsidRDefault="00DA7DE8" w:rsidP="00DA7DE8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023323" w:rsidRPr="00811E76" w:rsidRDefault="00023323" w:rsidP="00023323">
      <w:pPr>
        <w:spacing w:after="0" w:line="240" w:lineRule="auto"/>
        <w:ind w:left="234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Мы уважаем различия и даем равные возможности</w:t>
      </w:r>
    </w:p>
    <w:p w:rsidR="00DA7DE8" w:rsidRPr="00811E76" w:rsidRDefault="00023323" w:rsidP="005760B6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>В Федерации каждый член имеет равные возможности</w:t>
      </w:r>
      <w:r w:rsidR="00F301FB" w:rsidRPr="00811E76">
        <w:rPr>
          <w:rFonts w:ascii="Arial" w:eastAsia="Trebuchet MS" w:hAnsi="Arial" w:cs="Arial"/>
          <w:sz w:val="23"/>
          <w:szCs w:val="23"/>
        </w:rPr>
        <w:t xml:space="preserve"> для признания его личных заслуг</w:t>
      </w:r>
      <w:r w:rsidRPr="00811E76">
        <w:rPr>
          <w:rFonts w:ascii="Arial" w:eastAsia="Trebuchet MS" w:hAnsi="Arial" w:cs="Arial"/>
          <w:sz w:val="23"/>
          <w:szCs w:val="23"/>
        </w:rPr>
        <w:t xml:space="preserve">,  профессионального и спортивного роста вне зависимости от биографии, </w:t>
      </w:r>
      <w:r w:rsidRPr="00811E76">
        <w:rPr>
          <w:rFonts w:ascii="Arial" w:eastAsia="Trebuchet MS" w:hAnsi="Arial" w:cs="Arial"/>
          <w:sz w:val="23"/>
          <w:szCs w:val="23"/>
        </w:rPr>
        <w:lastRenderedPageBreak/>
        <w:t>расы, пола, национальности, возраста, сексуальной ориентации и вероисповедания. Этот принцип применяется ко всем этапам и аспектам отношений. Ожидается, что все члены Федерации будут соблюдать действующие законы и нормы о равенстве и отсутствии дискриминации.</w:t>
      </w:r>
    </w:p>
    <w:p w:rsidR="00AE65B3" w:rsidRPr="00811E76" w:rsidRDefault="00AE65B3" w:rsidP="004E20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01FB" w:rsidRPr="00811E76" w:rsidRDefault="00A51F22" w:rsidP="00F301FB">
      <w:pPr>
        <w:spacing w:after="0" w:line="240" w:lineRule="auto"/>
        <w:ind w:left="234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</w:t>
      </w:r>
      <w:r w:rsidR="00F301FB"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r w:rsidR="00377722" w:rsidRPr="003777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Мы создаем безопасные условия </w:t>
      </w:r>
      <w:r w:rsidR="005C6EC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деятельности</w:t>
      </w:r>
    </w:p>
    <w:p w:rsidR="0063380A" w:rsidRDefault="0063380A" w:rsidP="0063380A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 xml:space="preserve">Члены </w:t>
      </w:r>
      <w:r w:rsidR="00D878AA">
        <w:rPr>
          <w:rFonts w:ascii="Arial" w:eastAsia="Trebuchet MS" w:hAnsi="Arial" w:cs="Arial"/>
          <w:sz w:val="23"/>
          <w:szCs w:val="23"/>
        </w:rPr>
        <w:t xml:space="preserve">Федерации </w:t>
      </w:r>
      <w:r>
        <w:rPr>
          <w:rFonts w:ascii="Arial" w:eastAsia="Trebuchet MS" w:hAnsi="Arial" w:cs="Arial"/>
          <w:sz w:val="23"/>
          <w:szCs w:val="23"/>
        </w:rPr>
        <w:t>являются основной ценностью Федерации.</w:t>
      </w:r>
    </w:p>
    <w:p w:rsidR="0063380A" w:rsidRDefault="0063380A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>Мы заботимся о здоровье и безопасности членов Федерации.</w:t>
      </w:r>
    </w:p>
    <w:p w:rsidR="001F7344" w:rsidRDefault="001F7344" w:rsidP="001F7344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1F7344">
        <w:rPr>
          <w:rFonts w:ascii="Arial" w:eastAsia="Trebuchet MS" w:hAnsi="Arial" w:cs="Arial"/>
          <w:sz w:val="23"/>
          <w:szCs w:val="23"/>
        </w:rPr>
        <w:t xml:space="preserve">Мы всегда придерживаемся действующих норм </w:t>
      </w:r>
      <w:r>
        <w:rPr>
          <w:rFonts w:ascii="Arial" w:eastAsia="Trebuchet MS" w:hAnsi="Arial" w:cs="Arial"/>
          <w:sz w:val="23"/>
          <w:szCs w:val="23"/>
        </w:rPr>
        <w:t>и</w:t>
      </w:r>
      <w:r w:rsidRPr="001F7344">
        <w:rPr>
          <w:rFonts w:ascii="Arial" w:eastAsia="Trebuchet MS" w:hAnsi="Arial" w:cs="Arial"/>
          <w:sz w:val="23"/>
          <w:szCs w:val="23"/>
        </w:rPr>
        <w:t xml:space="preserve"> правил безопасности</w:t>
      </w:r>
      <w:r>
        <w:rPr>
          <w:rFonts w:ascii="Arial" w:eastAsia="Trebuchet MS" w:hAnsi="Arial" w:cs="Arial"/>
          <w:sz w:val="23"/>
          <w:szCs w:val="23"/>
        </w:rPr>
        <w:t xml:space="preserve">. </w:t>
      </w:r>
    </w:p>
    <w:p w:rsidR="0063380A" w:rsidRDefault="001F7344" w:rsidP="001F7344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1F7344">
        <w:rPr>
          <w:rFonts w:ascii="Arial" w:eastAsia="Trebuchet MS" w:hAnsi="Arial" w:cs="Arial"/>
          <w:sz w:val="23"/>
          <w:szCs w:val="23"/>
        </w:rPr>
        <w:t xml:space="preserve">От </w:t>
      </w:r>
      <w:r>
        <w:rPr>
          <w:rFonts w:ascii="Arial" w:eastAsia="Trebuchet MS" w:hAnsi="Arial" w:cs="Arial"/>
          <w:sz w:val="23"/>
          <w:szCs w:val="23"/>
        </w:rPr>
        <w:t>всех</w:t>
      </w:r>
      <w:r w:rsidRPr="001F7344">
        <w:rPr>
          <w:rFonts w:ascii="Arial" w:eastAsia="Trebuchet MS" w:hAnsi="Arial" w:cs="Arial"/>
          <w:sz w:val="23"/>
          <w:szCs w:val="23"/>
        </w:rPr>
        <w:t xml:space="preserve"> </w:t>
      </w:r>
      <w:r>
        <w:rPr>
          <w:rFonts w:ascii="Arial" w:eastAsia="Trebuchet MS" w:hAnsi="Arial" w:cs="Arial"/>
          <w:sz w:val="23"/>
          <w:szCs w:val="23"/>
        </w:rPr>
        <w:t xml:space="preserve">членов Федерации </w:t>
      </w:r>
      <w:r w:rsidRPr="001F7344">
        <w:rPr>
          <w:rFonts w:ascii="Arial" w:eastAsia="Trebuchet MS" w:hAnsi="Arial" w:cs="Arial"/>
          <w:sz w:val="23"/>
          <w:szCs w:val="23"/>
        </w:rPr>
        <w:t xml:space="preserve">мы требуем соблюдения правил безопасности в </w:t>
      </w:r>
      <w:r w:rsidR="006721BA">
        <w:rPr>
          <w:rFonts w:ascii="Arial" w:eastAsia="Trebuchet MS" w:hAnsi="Arial" w:cs="Arial"/>
          <w:sz w:val="23"/>
          <w:szCs w:val="23"/>
        </w:rPr>
        <w:t>и</w:t>
      </w:r>
      <w:r w:rsidRPr="001F7344">
        <w:rPr>
          <w:rFonts w:ascii="Arial" w:eastAsia="Trebuchet MS" w:hAnsi="Arial" w:cs="Arial"/>
          <w:sz w:val="23"/>
          <w:szCs w:val="23"/>
        </w:rPr>
        <w:t>x собственных интересах</w:t>
      </w:r>
      <w:r w:rsidR="008322FF">
        <w:rPr>
          <w:rFonts w:ascii="Arial" w:eastAsia="Trebuchet MS" w:hAnsi="Arial" w:cs="Arial"/>
          <w:sz w:val="23"/>
          <w:szCs w:val="23"/>
        </w:rPr>
        <w:t>, в</w:t>
      </w:r>
      <w:r w:rsidRPr="001F7344">
        <w:rPr>
          <w:rFonts w:ascii="Arial" w:eastAsia="Trebuchet MS" w:hAnsi="Arial" w:cs="Arial"/>
          <w:sz w:val="23"/>
          <w:szCs w:val="23"/>
        </w:rPr>
        <w:t xml:space="preserve"> интересах </w:t>
      </w:r>
      <w:r w:rsidR="006721BA">
        <w:rPr>
          <w:rFonts w:ascii="Arial" w:eastAsia="Trebuchet MS" w:hAnsi="Arial" w:cs="Arial"/>
          <w:sz w:val="23"/>
          <w:szCs w:val="23"/>
        </w:rPr>
        <w:t xml:space="preserve">других членов </w:t>
      </w:r>
      <w:r w:rsidR="008322FF">
        <w:rPr>
          <w:rFonts w:ascii="Arial" w:eastAsia="Trebuchet MS" w:hAnsi="Arial" w:cs="Arial"/>
          <w:sz w:val="23"/>
          <w:szCs w:val="23"/>
        </w:rPr>
        <w:t>и других лиц</w:t>
      </w:r>
      <w:r w:rsidRPr="001F7344">
        <w:rPr>
          <w:rFonts w:ascii="Arial" w:eastAsia="Trebuchet MS" w:hAnsi="Arial" w:cs="Arial"/>
          <w:sz w:val="23"/>
          <w:szCs w:val="23"/>
        </w:rPr>
        <w:t>.</w:t>
      </w:r>
    </w:p>
    <w:p w:rsidR="000726F4" w:rsidRDefault="000726F4" w:rsidP="000726F4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0726F4">
        <w:rPr>
          <w:rFonts w:ascii="Arial" w:eastAsia="Trebuchet MS" w:hAnsi="Arial" w:cs="Arial"/>
          <w:sz w:val="23"/>
          <w:szCs w:val="23"/>
        </w:rPr>
        <w:t xml:space="preserve">Мы признаем, что безопасность зависит не только от технической исправности оборудования, но и от компетентности </w:t>
      </w:r>
      <w:r>
        <w:rPr>
          <w:rFonts w:ascii="Arial" w:eastAsia="Trebuchet MS" w:hAnsi="Arial" w:cs="Arial"/>
          <w:sz w:val="23"/>
          <w:szCs w:val="23"/>
        </w:rPr>
        <w:t>членов Федерации</w:t>
      </w:r>
      <w:r w:rsidRPr="000726F4">
        <w:rPr>
          <w:rFonts w:ascii="Arial" w:eastAsia="Trebuchet MS" w:hAnsi="Arial" w:cs="Arial"/>
          <w:sz w:val="23"/>
          <w:szCs w:val="23"/>
        </w:rPr>
        <w:t xml:space="preserve"> и мер, направленных на обеспечение безопасности. </w:t>
      </w:r>
      <w:r>
        <w:rPr>
          <w:rFonts w:ascii="Arial" w:eastAsia="Trebuchet MS" w:hAnsi="Arial" w:cs="Arial"/>
          <w:sz w:val="23"/>
          <w:szCs w:val="23"/>
        </w:rPr>
        <w:t>Д</w:t>
      </w:r>
      <w:r w:rsidRPr="000726F4">
        <w:rPr>
          <w:rFonts w:ascii="Arial" w:eastAsia="Trebuchet MS" w:hAnsi="Arial" w:cs="Arial"/>
          <w:sz w:val="23"/>
          <w:szCs w:val="23"/>
        </w:rPr>
        <w:t>аже самые важные и срочные дела должны делаться с соблюдением техники безопасности.</w:t>
      </w:r>
    </w:p>
    <w:p w:rsidR="008322FF" w:rsidRPr="008322FF" w:rsidRDefault="008322FF" w:rsidP="008322FF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>В</w:t>
      </w:r>
      <w:r w:rsidRPr="008322FF">
        <w:rPr>
          <w:rFonts w:ascii="Arial" w:eastAsia="Trebuchet MS" w:hAnsi="Arial" w:cs="Arial"/>
          <w:sz w:val="23"/>
          <w:szCs w:val="23"/>
        </w:rPr>
        <w:t xml:space="preserve"> случае возникновения ситуации, представляющей опасность для здоровья и безопасности, необходимо незамедлительно сообщить о ней </w:t>
      </w:r>
      <w:r>
        <w:rPr>
          <w:rFonts w:ascii="Arial" w:eastAsia="Trebuchet MS" w:hAnsi="Arial" w:cs="Arial"/>
          <w:sz w:val="23"/>
          <w:szCs w:val="23"/>
        </w:rPr>
        <w:t>соответствующему</w:t>
      </w:r>
      <w:r w:rsidRPr="008322FF">
        <w:rPr>
          <w:rFonts w:ascii="Arial" w:eastAsia="Trebuchet MS" w:hAnsi="Arial" w:cs="Arial"/>
          <w:sz w:val="23"/>
          <w:szCs w:val="23"/>
        </w:rPr>
        <w:t xml:space="preserve"> руководителю.</w:t>
      </w:r>
    </w:p>
    <w:p w:rsidR="00377722" w:rsidRDefault="00377722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377722" w:rsidRPr="00811E76" w:rsidRDefault="00377722" w:rsidP="00377722">
      <w:pPr>
        <w:spacing w:after="0" w:line="240" w:lineRule="auto"/>
        <w:ind w:left="234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</w:t>
      </w:r>
      <w:r w:rsidR="00A51F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Pr="00811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Способы сообщения о нарушениях</w:t>
      </w:r>
    </w:p>
    <w:p w:rsidR="00377722" w:rsidRDefault="00377722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 w:rsidRPr="00811E76">
        <w:rPr>
          <w:rFonts w:ascii="Arial" w:eastAsia="Trebuchet MS" w:hAnsi="Arial" w:cs="Arial"/>
          <w:sz w:val="23"/>
          <w:szCs w:val="23"/>
        </w:rPr>
        <w:t xml:space="preserve">Члены Федерации могут сообщить о любых нарушениях настоящего Кодекса </w:t>
      </w:r>
      <w:r w:rsidR="00E24B3F">
        <w:rPr>
          <w:rFonts w:ascii="Arial" w:eastAsia="Trebuchet MS" w:hAnsi="Arial" w:cs="Arial"/>
          <w:sz w:val="23"/>
          <w:szCs w:val="23"/>
        </w:rPr>
        <w:t>руководству</w:t>
      </w:r>
      <w:r w:rsidRPr="00811E76">
        <w:rPr>
          <w:rFonts w:ascii="Arial" w:eastAsia="Trebuchet MS" w:hAnsi="Arial" w:cs="Arial"/>
          <w:sz w:val="23"/>
          <w:szCs w:val="23"/>
        </w:rPr>
        <w:t xml:space="preserve"> Федера</w:t>
      </w:r>
      <w:r w:rsidR="00E24B3F">
        <w:rPr>
          <w:rFonts w:ascii="Arial" w:eastAsia="Trebuchet MS" w:hAnsi="Arial" w:cs="Arial"/>
          <w:sz w:val="23"/>
          <w:szCs w:val="23"/>
        </w:rPr>
        <w:t>ции</w:t>
      </w:r>
      <w:r w:rsidR="005C0CFA">
        <w:rPr>
          <w:rFonts w:ascii="Arial" w:eastAsia="Trebuchet MS" w:hAnsi="Arial" w:cs="Arial"/>
          <w:sz w:val="23"/>
          <w:szCs w:val="23"/>
        </w:rPr>
        <w:t>.</w:t>
      </w: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E21B77" w:rsidRDefault="00E21B77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>Приложение № 1 к</w:t>
      </w: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>Корпоративному Кодексу Федерации,</w:t>
      </w: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  <w:r>
        <w:rPr>
          <w:rFonts w:ascii="Arial" w:eastAsia="Trebuchet MS" w:hAnsi="Arial" w:cs="Arial"/>
          <w:sz w:val="23"/>
          <w:szCs w:val="23"/>
        </w:rPr>
        <w:t>утвержденного 20 мая 2021 г.</w:t>
      </w:r>
    </w:p>
    <w:p w:rsidR="00860CED" w:rsidRDefault="00860CED" w:rsidP="00F301FB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1837"/>
      </w:tblGrid>
      <w:tr w:rsidR="00E21B77" w:rsidTr="00860CED">
        <w:tc>
          <w:tcPr>
            <w:tcW w:w="562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№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Фамилия, имя, отчество</w:t>
            </w:r>
          </w:p>
        </w:tc>
        <w:tc>
          <w:tcPr>
            <w:tcW w:w="4111" w:type="dxa"/>
          </w:tcPr>
          <w:p w:rsidR="00E21B77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Положения Корпоративного Кодекса</w:t>
            </w:r>
            <w:r w:rsidR="007975A9">
              <w:rPr>
                <w:rFonts w:ascii="Arial" w:eastAsia="Trebuchet MS" w:hAnsi="Arial" w:cs="Arial"/>
                <w:sz w:val="23"/>
                <w:szCs w:val="23"/>
              </w:rPr>
              <w:t xml:space="preserve"> Федерации</w:t>
            </w:r>
          </w:p>
        </w:tc>
        <w:tc>
          <w:tcPr>
            <w:tcW w:w="1837" w:type="dxa"/>
          </w:tcPr>
          <w:p w:rsidR="00E21B77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Подпись</w:t>
            </w: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lastRenderedPageBreak/>
              <w:t>2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7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8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9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10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11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12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13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14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15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16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17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18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19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21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22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23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25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26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27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28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29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31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32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33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34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36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37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38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39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41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42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860CED" w:rsidTr="00860CED">
        <w:tc>
          <w:tcPr>
            <w:tcW w:w="562" w:type="dxa"/>
          </w:tcPr>
          <w:p w:rsidR="00860CED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43</w:t>
            </w:r>
          </w:p>
        </w:tc>
        <w:tc>
          <w:tcPr>
            <w:tcW w:w="2835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860CED" w:rsidRDefault="00860CED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44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45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  <w:tr w:rsidR="00E21B77" w:rsidTr="00860CED">
        <w:tc>
          <w:tcPr>
            <w:tcW w:w="562" w:type="dxa"/>
          </w:tcPr>
          <w:p w:rsidR="00E21B77" w:rsidRDefault="003407AA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  <w:r>
              <w:rPr>
                <w:rFonts w:ascii="Arial" w:eastAsia="Trebuchet MS" w:hAnsi="Arial" w:cs="Arial"/>
                <w:sz w:val="23"/>
                <w:szCs w:val="23"/>
              </w:rPr>
              <w:t>46</w:t>
            </w:r>
          </w:p>
        </w:tc>
        <w:tc>
          <w:tcPr>
            <w:tcW w:w="2835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4111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  <w:tc>
          <w:tcPr>
            <w:tcW w:w="1837" w:type="dxa"/>
          </w:tcPr>
          <w:p w:rsidR="00E21B77" w:rsidRDefault="00E21B77" w:rsidP="003407AA">
            <w:pPr>
              <w:jc w:val="center"/>
              <w:rPr>
                <w:rFonts w:ascii="Arial" w:eastAsia="Trebuchet MS" w:hAnsi="Arial" w:cs="Arial"/>
                <w:sz w:val="23"/>
                <w:szCs w:val="23"/>
              </w:rPr>
            </w:pPr>
          </w:p>
        </w:tc>
      </w:tr>
    </w:tbl>
    <w:p w:rsidR="00E21B77" w:rsidRPr="00811E76" w:rsidRDefault="00E21B77" w:rsidP="00860CED">
      <w:pPr>
        <w:spacing w:after="0" w:line="240" w:lineRule="auto"/>
        <w:rPr>
          <w:rFonts w:ascii="Arial" w:eastAsia="Trebuchet MS" w:hAnsi="Arial" w:cs="Arial"/>
          <w:sz w:val="23"/>
          <w:szCs w:val="23"/>
        </w:rPr>
      </w:pPr>
    </w:p>
    <w:sectPr w:rsidR="00E21B77" w:rsidRPr="0081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240"/>
    <w:multiLevelType w:val="hybridMultilevel"/>
    <w:tmpl w:val="8452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3B6"/>
    <w:multiLevelType w:val="multilevel"/>
    <w:tmpl w:val="AD6A503C"/>
    <w:lvl w:ilvl="0">
      <w:start w:val="1"/>
      <w:numFmt w:val="decimal"/>
      <w:lvlText w:val="%1."/>
      <w:lvlJc w:val="left"/>
      <w:pPr>
        <w:ind w:left="794" w:hanging="676"/>
        <w:jc w:val="right"/>
      </w:pPr>
      <w:rPr>
        <w:rFonts w:ascii="Trebuchet MS" w:eastAsia="Trebuchet MS" w:hAnsi="Trebuchet MS" w:cs="Trebuchet MS" w:hint="default"/>
        <w:color w:val="FFFFFF"/>
        <w:spacing w:val="-56"/>
        <w:w w:val="84"/>
        <w:sz w:val="65"/>
        <w:szCs w:val="6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41"/>
      </w:pPr>
      <w:rPr>
        <w:rFonts w:hint="default"/>
        <w:spacing w:val="-47"/>
        <w:w w:val="8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" w:hanging="887"/>
      </w:pPr>
      <w:rPr>
        <w:rFonts w:ascii="Trebuchet MS" w:eastAsia="Trebuchet MS" w:hAnsi="Trebuchet MS" w:cs="Trebuchet MS" w:hint="default"/>
        <w:color w:val="F47920"/>
        <w:spacing w:val="-47"/>
        <w:w w:val="84"/>
        <w:sz w:val="36"/>
        <w:szCs w:val="36"/>
        <w:lang w:val="ru-RU" w:eastAsia="en-US" w:bidi="ar-SA"/>
      </w:rPr>
    </w:lvl>
    <w:lvl w:ilvl="3">
      <w:numFmt w:val="bullet"/>
      <w:lvlText w:val="•"/>
      <w:lvlJc w:val="left"/>
      <w:pPr>
        <w:ind w:left="2268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6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2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887"/>
      </w:pPr>
      <w:rPr>
        <w:rFonts w:hint="default"/>
        <w:lang w:val="ru-RU" w:eastAsia="en-US" w:bidi="ar-SA"/>
      </w:rPr>
    </w:lvl>
  </w:abstractNum>
  <w:abstractNum w:abstractNumId="2">
    <w:nsid w:val="0FD649B1"/>
    <w:multiLevelType w:val="hybridMultilevel"/>
    <w:tmpl w:val="97B0B618"/>
    <w:lvl w:ilvl="0" w:tplc="66228782">
      <w:numFmt w:val="bullet"/>
      <w:lvlText w:val="•"/>
      <w:lvlJc w:val="left"/>
      <w:pPr>
        <w:ind w:left="474" w:hanging="240"/>
      </w:pPr>
      <w:rPr>
        <w:rFonts w:ascii="Arial" w:eastAsia="Arial" w:hAnsi="Arial" w:cs="Arial" w:hint="default"/>
        <w:b/>
        <w:bCs/>
        <w:color w:val="F47920"/>
        <w:w w:val="171"/>
        <w:sz w:val="22"/>
        <w:szCs w:val="22"/>
        <w:lang w:val="ru-RU" w:eastAsia="en-US" w:bidi="ar-SA"/>
      </w:rPr>
    </w:lvl>
    <w:lvl w:ilvl="1" w:tplc="F6EECB48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02E0B846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0964C616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EB1C3C3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5318250E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6" w:tplc="F40C3C5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7" w:tplc="9F1A4424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8" w:tplc="AF2C997E">
      <w:numFmt w:val="bullet"/>
      <w:lvlText w:val="•"/>
      <w:lvlJc w:val="left"/>
      <w:pPr>
        <w:ind w:left="8004" w:hanging="240"/>
      </w:pPr>
      <w:rPr>
        <w:rFonts w:hint="default"/>
        <w:lang w:val="ru-RU" w:eastAsia="en-US" w:bidi="ar-SA"/>
      </w:rPr>
    </w:lvl>
  </w:abstractNum>
  <w:abstractNum w:abstractNumId="3">
    <w:nsid w:val="21A03407"/>
    <w:multiLevelType w:val="singleLevel"/>
    <w:tmpl w:val="64F2F6D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>
    <w:nsid w:val="25893F15"/>
    <w:multiLevelType w:val="hybridMultilevel"/>
    <w:tmpl w:val="81B6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F0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311B52"/>
    <w:multiLevelType w:val="hybridMultilevel"/>
    <w:tmpl w:val="496E74F8"/>
    <w:lvl w:ilvl="0" w:tplc="92E0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E184A"/>
    <w:multiLevelType w:val="hybridMultilevel"/>
    <w:tmpl w:val="EE54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124"/>
    <w:multiLevelType w:val="multilevel"/>
    <w:tmpl w:val="A808D778"/>
    <w:lvl w:ilvl="0">
      <w:start w:val="2"/>
      <w:numFmt w:val="decimal"/>
      <w:lvlText w:val="%1"/>
      <w:lvlJc w:val="left"/>
      <w:pPr>
        <w:ind w:left="1177" w:hanging="9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7" w:hanging="9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7" w:hanging="944"/>
      </w:pPr>
      <w:rPr>
        <w:rFonts w:ascii="Trebuchet MS" w:eastAsia="Trebuchet MS" w:hAnsi="Trebuchet MS" w:cs="Trebuchet MS" w:hint="default"/>
        <w:color w:val="F47920"/>
        <w:spacing w:val="-47"/>
        <w:w w:val="84"/>
        <w:sz w:val="36"/>
        <w:szCs w:val="36"/>
        <w:lang w:val="ru-RU" w:eastAsia="en-US" w:bidi="ar-SA"/>
      </w:rPr>
    </w:lvl>
    <w:lvl w:ilvl="3">
      <w:numFmt w:val="bullet"/>
      <w:lvlText w:val="•"/>
      <w:lvlJc w:val="left"/>
      <w:pPr>
        <w:ind w:left="3791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944"/>
      </w:pPr>
      <w:rPr>
        <w:rFonts w:hint="default"/>
        <w:lang w:val="ru-RU" w:eastAsia="en-US" w:bidi="ar-SA"/>
      </w:rPr>
    </w:lvl>
  </w:abstractNum>
  <w:abstractNum w:abstractNumId="9">
    <w:nsid w:val="75186759"/>
    <w:multiLevelType w:val="hybridMultilevel"/>
    <w:tmpl w:val="183637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3E3D9A"/>
    <w:multiLevelType w:val="hybridMultilevel"/>
    <w:tmpl w:val="FB0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29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A4477C"/>
    <w:multiLevelType w:val="multilevel"/>
    <w:tmpl w:val="EF22AF1C"/>
    <w:lvl w:ilvl="0">
      <w:start w:val="2"/>
      <w:numFmt w:val="decimal"/>
      <w:lvlText w:val="%1."/>
      <w:lvlJc w:val="left"/>
      <w:pPr>
        <w:ind w:left="920" w:hanging="710"/>
      </w:pPr>
      <w:rPr>
        <w:rFonts w:hint="default"/>
        <w:spacing w:val="-23"/>
        <w:w w:val="8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643"/>
      </w:pPr>
      <w:rPr>
        <w:rFonts w:ascii="Trebuchet MS" w:eastAsia="Trebuchet MS" w:hAnsi="Trebuchet MS" w:cs="Trebuchet MS" w:hint="default"/>
        <w:color w:val="F47920"/>
        <w:spacing w:val="-47"/>
        <w:w w:val="84"/>
        <w:sz w:val="36"/>
        <w:szCs w:val="36"/>
        <w:lang w:val="ru-RU" w:eastAsia="en-US" w:bidi="ar-SA"/>
      </w:rPr>
    </w:lvl>
    <w:lvl w:ilvl="2">
      <w:numFmt w:val="bullet"/>
      <w:lvlText w:val="•"/>
      <w:lvlJc w:val="left"/>
      <w:pPr>
        <w:ind w:left="191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2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643"/>
      </w:pPr>
      <w:rPr>
        <w:rFonts w:hint="default"/>
        <w:lang w:val="ru-RU" w:eastAsia="en-US" w:bidi="ar-SA"/>
      </w:rPr>
    </w:lvl>
  </w:abstractNum>
  <w:abstractNum w:abstractNumId="13">
    <w:nsid w:val="7F5B13EC"/>
    <w:multiLevelType w:val="singleLevel"/>
    <w:tmpl w:val="64F2F6D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D"/>
    <w:rsid w:val="00014821"/>
    <w:rsid w:val="00023323"/>
    <w:rsid w:val="00042CCA"/>
    <w:rsid w:val="00056D53"/>
    <w:rsid w:val="000726F4"/>
    <w:rsid w:val="0008070C"/>
    <w:rsid w:val="00080A2E"/>
    <w:rsid w:val="0008232E"/>
    <w:rsid w:val="000942F1"/>
    <w:rsid w:val="000B0EF5"/>
    <w:rsid w:val="000C1C37"/>
    <w:rsid w:val="000C26ED"/>
    <w:rsid w:val="000C3990"/>
    <w:rsid w:val="000F32CA"/>
    <w:rsid w:val="000F4451"/>
    <w:rsid w:val="000F57BF"/>
    <w:rsid w:val="001023BF"/>
    <w:rsid w:val="00105B6E"/>
    <w:rsid w:val="00117A25"/>
    <w:rsid w:val="00177CE4"/>
    <w:rsid w:val="001833BE"/>
    <w:rsid w:val="001A3A54"/>
    <w:rsid w:val="001A3CFE"/>
    <w:rsid w:val="001B68B9"/>
    <w:rsid w:val="001C65E3"/>
    <w:rsid w:val="001D343F"/>
    <w:rsid w:val="001E0BDC"/>
    <w:rsid w:val="001F1D38"/>
    <w:rsid w:val="001F7344"/>
    <w:rsid w:val="0020752B"/>
    <w:rsid w:val="00232AA1"/>
    <w:rsid w:val="00255931"/>
    <w:rsid w:val="00263709"/>
    <w:rsid w:val="00272787"/>
    <w:rsid w:val="00275F83"/>
    <w:rsid w:val="00283078"/>
    <w:rsid w:val="002907B8"/>
    <w:rsid w:val="002916A7"/>
    <w:rsid w:val="002A09C4"/>
    <w:rsid w:val="002B77C6"/>
    <w:rsid w:val="002B7951"/>
    <w:rsid w:val="002C2072"/>
    <w:rsid w:val="00305098"/>
    <w:rsid w:val="003132E9"/>
    <w:rsid w:val="00331EB5"/>
    <w:rsid w:val="003407AA"/>
    <w:rsid w:val="0034529D"/>
    <w:rsid w:val="00346CDC"/>
    <w:rsid w:val="00362ADE"/>
    <w:rsid w:val="00366B0F"/>
    <w:rsid w:val="00377722"/>
    <w:rsid w:val="00380459"/>
    <w:rsid w:val="003E149D"/>
    <w:rsid w:val="004043B3"/>
    <w:rsid w:val="0043082B"/>
    <w:rsid w:val="00443A65"/>
    <w:rsid w:val="00450149"/>
    <w:rsid w:val="00475D2C"/>
    <w:rsid w:val="004A1EAA"/>
    <w:rsid w:val="004A62EB"/>
    <w:rsid w:val="004A7385"/>
    <w:rsid w:val="004B1E0F"/>
    <w:rsid w:val="004B67C5"/>
    <w:rsid w:val="004E2020"/>
    <w:rsid w:val="00503DC3"/>
    <w:rsid w:val="00506B45"/>
    <w:rsid w:val="00511312"/>
    <w:rsid w:val="0052424E"/>
    <w:rsid w:val="00540598"/>
    <w:rsid w:val="0054114C"/>
    <w:rsid w:val="005742B3"/>
    <w:rsid w:val="005760B6"/>
    <w:rsid w:val="005862C0"/>
    <w:rsid w:val="005A291D"/>
    <w:rsid w:val="005B1143"/>
    <w:rsid w:val="005B19B3"/>
    <w:rsid w:val="005B4E86"/>
    <w:rsid w:val="005B51A6"/>
    <w:rsid w:val="005C0CFA"/>
    <w:rsid w:val="005C6ECA"/>
    <w:rsid w:val="005D12D6"/>
    <w:rsid w:val="005F1176"/>
    <w:rsid w:val="005F2AA4"/>
    <w:rsid w:val="006114A2"/>
    <w:rsid w:val="0062286A"/>
    <w:rsid w:val="0063380A"/>
    <w:rsid w:val="00640636"/>
    <w:rsid w:val="00641AD3"/>
    <w:rsid w:val="00645D76"/>
    <w:rsid w:val="00645E91"/>
    <w:rsid w:val="00654745"/>
    <w:rsid w:val="0066152C"/>
    <w:rsid w:val="006721BA"/>
    <w:rsid w:val="006775F3"/>
    <w:rsid w:val="00681256"/>
    <w:rsid w:val="00695C4E"/>
    <w:rsid w:val="006A5B67"/>
    <w:rsid w:val="006C6310"/>
    <w:rsid w:val="006F7268"/>
    <w:rsid w:val="00701330"/>
    <w:rsid w:val="00712013"/>
    <w:rsid w:val="00715F14"/>
    <w:rsid w:val="007231EC"/>
    <w:rsid w:val="00725862"/>
    <w:rsid w:val="00732F01"/>
    <w:rsid w:val="0073478B"/>
    <w:rsid w:val="00742BA1"/>
    <w:rsid w:val="00761ABB"/>
    <w:rsid w:val="00776B9F"/>
    <w:rsid w:val="007975A9"/>
    <w:rsid w:val="007A5AFF"/>
    <w:rsid w:val="007F2CF5"/>
    <w:rsid w:val="00811DE6"/>
    <w:rsid w:val="00811E76"/>
    <w:rsid w:val="008154FD"/>
    <w:rsid w:val="00823AE3"/>
    <w:rsid w:val="008322FF"/>
    <w:rsid w:val="00857495"/>
    <w:rsid w:val="00860CED"/>
    <w:rsid w:val="008821B1"/>
    <w:rsid w:val="008A5453"/>
    <w:rsid w:val="008C0ECB"/>
    <w:rsid w:val="008E6F31"/>
    <w:rsid w:val="008F0D6A"/>
    <w:rsid w:val="008F2310"/>
    <w:rsid w:val="00901116"/>
    <w:rsid w:val="009564ED"/>
    <w:rsid w:val="00967ABC"/>
    <w:rsid w:val="0097551E"/>
    <w:rsid w:val="009777AC"/>
    <w:rsid w:val="009D68B6"/>
    <w:rsid w:val="009D7EA2"/>
    <w:rsid w:val="009E2114"/>
    <w:rsid w:val="009F2452"/>
    <w:rsid w:val="00A00FF2"/>
    <w:rsid w:val="00A143B4"/>
    <w:rsid w:val="00A14B39"/>
    <w:rsid w:val="00A2383C"/>
    <w:rsid w:val="00A32BE9"/>
    <w:rsid w:val="00A51246"/>
    <w:rsid w:val="00A51F22"/>
    <w:rsid w:val="00A73F90"/>
    <w:rsid w:val="00A75441"/>
    <w:rsid w:val="00A77413"/>
    <w:rsid w:val="00AA1443"/>
    <w:rsid w:val="00AB139E"/>
    <w:rsid w:val="00AB6B4C"/>
    <w:rsid w:val="00AD398E"/>
    <w:rsid w:val="00AE44E3"/>
    <w:rsid w:val="00AE590D"/>
    <w:rsid w:val="00AE65B3"/>
    <w:rsid w:val="00B113C9"/>
    <w:rsid w:val="00B449E6"/>
    <w:rsid w:val="00B55504"/>
    <w:rsid w:val="00B567E4"/>
    <w:rsid w:val="00B56B7B"/>
    <w:rsid w:val="00B63A40"/>
    <w:rsid w:val="00B90AF3"/>
    <w:rsid w:val="00BB359D"/>
    <w:rsid w:val="00BE32C2"/>
    <w:rsid w:val="00BE45DD"/>
    <w:rsid w:val="00BF1B6C"/>
    <w:rsid w:val="00BF1E85"/>
    <w:rsid w:val="00BF7D06"/>
    <w:rsid w:val="00C241FD"/>
    <w:rsid w:val="00C40E46"/>
    <w:rsid w:val="00CA4F34"/>
    <w:rsid w:val="00CC6287"/>
    <w:rsid w:val="00CC7998"/>
    <w:rsid w:val="00CF7648"/>
    <w:rsid w:val="00D009A4"/>
    <w:rsid w:val="00D10DA8"/>
    <w:rsid w:val="00D25BA4"/>
    <w:rsid w:val="00D54099"/>
    <w:rsid w:val="00D5672A"/>
    <w:rsid w:val="00D61752"/>
    <w:rsid w:val="00D67C05"/>
    <w:rsid w:val="00D71C78"/>
    <w:rsid w:val="00D80BD4"/>
    <w:rsid w:val="00D82475"/>
    <w:rsid w:val="00D878AA"/>
    <w:rsid w:val="00DA7DE8"/>
    <w:rsid w:val="00DB49CA"/>
    <w:rsid w:val="00DC673F"/>
    <w:rsid w:val="00DF37AE"/>
    <w:rsid w:val="00DF5B52"/>
    <w:rsid w:val="00E02466"/>
    <w:rsid w:val="00E14B3B"/>
    <w:rsid w:val="00E21B77"/>
    <w:rsid w:val="00E24B3F"/>
    <w:rsid w:val="00E4379E"/>
    <w:rsid w:val="00E43E59"/>
    <w:rsid w:val="00E521EC"/>
    <w:rsid w:val="00E80E5C"/>
    <w:rsid w:val="00E848EA"/>
    <w:rsid w:val="00E91132"/>
    <w:rsid w:val="00E95CFD"/>
    <w:rsid w:val="00ED73D7"/>
    <w:rsid w:val="00ED7890"/>
    <w:rsid w:val="00EE04A9"/>
    <w:rsid w:val="00F003DE"/>
    <w:rsid w:val="00F15C8A"/>
    <w:rsid w:val="00F24481"/>
    <w:rsid w:val="00F301FB"/>
    <w:rsid w:val="00F50896"/>
    <w:rsid w:val="00F50C14"/>
    <w:rsid w:val="00F717EC"/>
    <w:rsid w:val="00F8525A"/>
    <w:rsid w:val="00F87973"/>
    <w:rsid w:val="00F92830"/>
    <w:rsid w:val="00FA79D5"/>
    <w:rsid w:val="00FB69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3"/>
  </w:style>
  <w:style w:type="paragraph" w:styleId="3">
    <w:name w:val="heading 3"/>
    <w:basedOn w:val="a"/>
    <w:link w:val="30"/>
    <w:uiPriority w:val="1"/>
    <w:qFormat/>
    <w:rsid w:val="00255931"/>
    <w:pPr>
      <w:widowControl w:val="0"/>
      <w:autoSpaceDE w:val="0"/>
      <w:autoSpaceDN w:val="0"/>
      <w:spacing w:after="0" w:line="240" w:lineRule="auto"/>
      <w:ind w:left="234"/>
      <w:outlineLvl w:val="2"/>
    </w:pPr>
    <w:rPr>
      <w:rFonts w:ascii="Trebuchet MS" w:eastAsia="Trebuchet MS" w:hAnsi="Trebuchet MS" w:cs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59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1"/>
    <w:rsid w:val="00255931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255931"/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34"/>
    <w:qFormat/>
    <w:rsid w:val="00D5672A"/>
    <w:pPr>
      <w:ind w:left="720"/>
      <w:contextualSpacing/>
    </w:pPr>
  </w:style>
  <w:style w:type="table" w:styleId="a6">
    <w:name w:val="Table Grid"/>
    <w:basedOn w:val="a1"/>
    <w:uiPriority w:val="39"/>
    <w:rsid w:val="00E2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3"/>
  </w:style>
  <w:style w:type="paragraph" w:styleId="3">
    <w:name w:val="heading 3"/>
    <w:basedOn w:val="a"/>
    <w:link w:val="30"/>
    <w:uiPriority w:val="1"/>
    <w:qFormat/>
    <w:rsid w:val="00255931"/>
    <w:pPr>
      <w:widowControl w:val="0"/>
      <w:autoSpaceDE w:val="0"/>
      <w:autoSpaceDN w:val="0"/>
      <w:spacing w:after="0" w:line="240" w:lineRule="auto"/>
      <w:ind w:left="234"/>
      <w:outlineLvl w:val="2"/>
    </w:pPr>
    <w:rPr>
      <w:rFonts w:ascii="Trebuchet MS" w:eastAsia="Trebuchet MS" w:hAnsi="Trebuchet MS" w:cs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59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1"/>
    <w:rsid w:val="00255931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255931"/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34"/>
    <w:qFormat/>
    <w:rsid w:val="00D5672A"/>
    <w:pPr>
      <w:ind w:left="720"/>
      <w:contextualSpacing/>
    </w:pPr>
  </w:style>
  <w:style w:type="table" w:styleId="a6">
    <w:name w:val="Table Grid"/>
    <w:basedOn w:val="a1"/>
    <w:uiPriority w:val="39"/>
    <w:rsid w:val="00E2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lala</cp:lastModifiedBy>
  <cp:revision>2</cp:revision>
  <dcterms:created xsi:type="dcterms:W3CDTF">2021-06-16T08:04:00Z</dcterms:created>
  <dcterms:modified xsi:type="dcterms:W3CDTF">2021-06-16T08:04:00Z</dcterms:modified>
</cp:coreProperties>
</file>